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3105" w:rsidR="000965AA" w:rsidP="00862550" w:rsidRDefault="000965AA" w14:paraId="04798DFC" w14:textId="77777777">
      <w:pPr>
        <w:jc w:val="right"/>
        <w:rPr>
          <w:rFonts w:ascii="Calibri" w:hAnsi="Calibri" w:cs="Calibri"/>
          <w:b/>
        </w:rPr>
      </w:pPr>
    </w:p>
    <w:p w:rsidR="001C49B6" w:rsidP="00862550" w:rsidRDefault="001C49B6" w14:paraId="04798DFD" w14:textId="77777777">
      <w:pPr>
        <w:jc w:val="right"/>
        <w:rPr>
          <w:rFonts w:ascii="Calibri" w:hAnsi="Calibri" w:cs="Calibri"/>
          <w:b/>
        </w:rPr>
      </w:pPr>
    </w:p>
    <w:p w:rsidRPr="00F33105" w:rsidR="004B34E0" w:rsidP="00862550" w:rsidRDefault="004B34E0" w14:paraId="04798DFE" w14:textId="77777777">
      <w:pPr>
        <w:jc w:val="right"/>
        <w:rPr>
          <w:rFonts w:ascii="Calibri" w:hAnsi="Calibri" w:cs="Calibri"/>
          <w:b/>
        </w:rPr>
      </w:pPr>
    </w:p>
    <w:p w:rsidRPr="00F33105" w:rsidR="000965AA" w:rsidP="000965AA" w:rsidRDefault="000965AA" w14:paraId="04798DFF" w14:textId="77777777">
      <w:pPr>
        <w:jc w:val="right"/>
        <w:rPr>
          <w:rFonts w:ascii="Calibri" w:hAnsi="Calibri" w:cs="Calibri"/>
          <w:b/>
        </w:rPr>
      </w:pPr>
    </w:p>
    <w:p w:rsidR="0016654A" w:rsidP="0016654A" w:rsidRDefault="0016654A" w14:paraId="04798E00" w14:textId="77777777">
      <w:pPr>
        <w:rPr>
          <w:b/>
          <w:bCs/>
          <w:sz w:val="72"/>
          <w:szCs w:val="72"/>
        </w:rPr>
      </w:pPr>
    </w:p>
    <w:p w:rsidR="0016654A" w:rsidP="0016654A" w:rsidRDefault="0016654A" w14:paraId="04798E01" w14:textId="77777777">
      <w:pPr>
        <w:rPr>
          <w:b/>
          <w:bCs/>
          <w:sz w:val="72"/>
          <w:szCs w:val="72"/>
        </w:rPr>
      </w:pPr>
    </w:p>
    <w:p w:rsidR="000965AA" w:rsidP="00C31AC1" w:rsidRDefault="0016654A" w14:paraId="04798E02" w14:textId="1A62D31A">
      <w:pPr>
        <w:jc w:val="center"/>
        <w:rPr>
          <w:rFonts w:asciiTheme="majorHAnsi" w:hAnsiTheme="majorHAnsi" w:cstheme="majorHAnsi"/>
          <w:b/>
          <w:bCs/>
          <w:sz w:val="56"/>
          <w:szCs w:val="56"/>
          <w:lang w:val="el-GR"/>
        </w:rPr>
      </w:pPr>
      <w:r w:rsidRPr="003B4DAB">
        <w:rPr>
          <w:rFonts w:asciiTheme="majorHAnsi" w:hAnsiTheme="majorHAnsi" w:cstheme="majorHAnsi"/>
          <w:b/>
          <w:bCs/>
          <w:sz w:val="56"/>
          <w:szCs w:val="56"/>
          <w:lang w:val="el-GR"/>
        </w:rPr>
        <w:t>Οδηγός Σπουδών</w:t>
      </w:r>
    </w:p>
    <w:p w:rsidR="00C31AC1" w:rsidP="00C31AC1" w:rsidRDefault="00C31AC1" w14:paraId="5C495353" w14:textId="35FB2368">
      <w:pPr>
        <w:jc w:val="center"/>
        <w:rPr>
          <w:rFonts w:asciiTheme="majorHAnsi" w:hAnsiTheme="majorHAnsi" w:cstheme="majorHAnsi"/>
          <w:b/>
          <w:bCs/>
          <w:sz w:val="44"/>
          <w:szCs w:val="44"/>
          <w:lang w:val="el-GR"/>
        </w:rPr>
      </w:pPr>
    </w:p>
    <w:p w:rsidR="00C31AC1" w:rsidP="00C31AC1" w:rsidRDefault="00C31AC1" w14:paraId="7F6DDCDE" w14:textId="77777777">
      <w:pPr>
        <w:spacing w:line="360" w:lineRule="auto"/>
        <w:jc w:val="center"/>
        <w:rPr>
          <w:rFonts w:asciiTheme="majorHAnsi" w:hAnsiTheme="majorHAnsi" w:cstheme="majorHAnsi"/>
          <w:b/>
          <w:bCs/>
          <w:sz w:val="44"/>
          <w:szCs w:val="44"/>
          <w:lang w:val="el-GR"/>
        </w:rPr>
      </w:pPr>
      <w:r>
        <w:rPr>
          <w:rFonts w:asciiTheme="majorHAnsi" w:hAnsiTheme="majorHAnsi" w:cstheme="majorHAnsi"/>
          <w:b/>
          <w:bCs/>
          <w:sz w:val="44"/>
          <w:szCs w:val="44"/>
          <w:lang w:val="el-GR"/>
        </w:rPr>
        <w:t>του Προγράμματος</w:t>
      </w:r>
    </w:p>
    <w:p w:rsidRPr="00C31AC1" w:rsidR="00C31AC1" w:rsidP="5A532477" w:rsidRDefault="00C31AC1" w14:paraId="7E8A2E09" w14:textId="4E8705E9" w14:noSpellErr="1">
      <w:pPr>
        <w:spacing w:line="360" w:lineRule="auto"/>
        <w:jc w:val="center"/>
        <w:rPr>
          <w:rFonts w:ascii="Calibri" w:hAnsi="Calibri" w:cs="Calibri" w:asciiTheme="majorAscii" w:hAnsiTheme="majorAscii" w:cstheme="majorAscii"/>
          <w:b w:val="1"/>
          <w:bCs w:val="1"/>
          <w:sz w:val="44"/>
          <w:szCs w:val="44"/>
          <w:lang w:val="en-US"/>
        </w:rPr>
      </w:pPr>
      <w:r w:rsidRPr="5A532477" w:rsidR="00C31AC1">
        <w:rPr>
          <w:rFonts w:ascii="Calibri" w:hAnsi="Calibri" w:cs="Calibri" w:asciiTheme="majorAscii" w:hAnsiTheme="majorAscii" w:cstheme="majorAscii"/>
          <w:b w:val="1"/>
          <w:bCs w:val="1"/>
          <w:sz w:val="44"/>
          <w:szCs w:val="44"/>
          <w:lang w:val="en-US"/>
        </w:rPr>
        <w:t>«………………………………………………….(</w:t>
      </w:r>
      <w:r w:rsidRPr="5A532477" w:rsidR="00C31AC1">
        <w:rPr>
          <w:rFonts w:ascii="Calibri" w:hAnsi="Calibri" w:cs="Calibri" w:asciiTheme="majorAscii" w:hAnsiTheme="majorAscii" w:cstheme="majorAscii"/>
          <w:b w:val="1"/>
          <w:bCs w:val="1"/>
          <w:i w:val="1"/>
          <w:iCs w:val="1"/>
          <w:sz w:val="44"/>
          <w:szCs w:val="44"/>
          <w:lang w:val="en-US"/>
        </w:rPr>
        <w:t>τίτλος</w:t>
      </w:r>
      <w:r w:rsidRPr="5A532477" w:rsidR="00C31AC1">
        <w:rPr>
          <w:rFonts w:ascii="Calibri" w:hAnsi="Calibri" w:cs="Calibri" w:asciiTheme="majorAscii" w:hAnsiTheme="majorAscii" w:cstheme="majorAscii"/>
          <w:b w:val="1"/>
          <w:bCs w:val="1"/>
          <w:sz w:val="44"/>
          <w:szCs w:val="44"/>
          <w:lang w:val="en-US"/>
        </w:rPr>
        <w:t>)»</w:t>
      </w:r>
    </w:p>
    <w:p w:rsidRPr="003B4DAB" w:rsidR="00C31AC1" w:rsidP="0016654A" w:rsidRDefault="00C31AC1" w14:paraId="3DDA1ADA" w14:textId="77777777">
      <w:pPr>
        <w:ind w:left="1440" w:firstLine="720"/>
        <w:rPr>
          <w:rFonts w:asciiTheme="majorHAnsi" w:hAnsiTheme="majorHAnsi" w:cstheme="majorHAnsi"/>
          <w:b/>
          <w:bCs/>
          <w:sz w:val="56"/>
          <w:szCs w:val="56"/>
          <w:lang w:val="el-GR"/>
        </w:rPr>
      </w:pPr>
    </w:p>
    <w:p w:rsidRPr="003B4DAB" w:rsidR="0016654A" w:rsidP="0016654A" w:rsidRDefault="0016654A" w14:paraId="04798E03" w14:textId="77777777">
      <w:pPr>
        <w:ind w:left="2160" w:firstLine="720"/>
        <w:rPr>
          <w:rFonts w:asciiTheme="majorHAnsi" w:hAnsiTheme="majorHAnsi" w:cstheme="majorHAnsi"/>
          <w:b/>
          <w:lang w:val="el-GR"/>
        </w:rPr>
      </w:pPr>
    </w:p>
    <w:p w:rsidRPr="003B4DAB" w:rsidR="0016654A" w:rsidP="0016654A" w:rsidRDefault="0016654A" w14:paraId="04798E04" w14:textId="77777777">
      <w:pPr>
        <w:ind w:left="2160" w:firstLine="720"/>
        <w:rPr>
          <w:rFonts w:asciiTheme="majorHAnsi" w:hAnsiTheme="majorHAnsi" w:cstheme="majorHAnsi"/>
          <w:b/>
          <w:lang w:val="el-GR"/>
        </w:rPr>
      </w:pPr>
    </w:p>
    <w:p w:rsidRPr="003B4DAB" w:rsidR="0016654A" w:rsidRDefault="0016654A" w14:paraId="04798E05" w14:textId="77777777">
      <w:pPr>
        <w:rPr>
          <w:rFonts w:asciiTheme="majorHAnsi" w:hAnsiTheme="majorHAnsi" w:cstheme="majorHAnsi"/>
          <w:b/>
          <w:lang w:val="el-GR"/>
        </w:rPr>
      </w:pPr>
      <w:r w:rsidRPr="003B4DAB">
        <w:rPr>
          <w:rFonts w:asciiTheme="majorHAnsi" w:hAnsiTheme="majorHAnsi" w:cstheme="majorHAnsi"/>
          <w:b/>
          <w:lang w:val="el-GR"/>
        </w:rPr>
        <w:br w:type="page"/>
      </w:r>
    </w:p>
    <w:p w:rsidRPr="003B4DAB" w:rsidR="00474D31" w:rsidP="00474D31" w:rsidRDefault="00474D31" w14:paraId="04798E14" w14:textId="77777777">
      <w:pPr>
        <w:ind w:left="4820"/>
        <w:jc w:val="both"/>
        <w:rPr>
          <w:rFonts w:asciiTheme="majorHAnsi" w:hAnsiTheme="majorHAnsi" w:cstheme="majorHAnsi"/>
          <w:lang w:val="el-GR"/>
        </w:rPr>
      </w:pPr>
    </w:p>
    <w:p w:rsidRPr="003B4DAB" w:rsidR="0016654A" w:rsidP="00474D31" w:rsidRDefault="0016654A" w14:paraId="04798E15" w14:textId="77777777">
      <w:pPr>
        <w:ind w:left="4820"/>
        <w:jc w:val="both"/>
        <w:rPr>
          <w:rFonts w:asciiTheme="majorHAnsi" w:hAnsiTheme="majorHAnsi" w:cstheme="majorHAnsi"/>
          <w:lang w:val="el-GR"/>
        </w:rPr>
      </w:pPr>
    </w:p>
    <w:sdt>
      <w:sdtPr>
        <w:rPr>
          <w:rFonts w:ascii="Times New Roman" w:hAnsi="Times New Roman" w:eastAsia="Times New Roman" w:cs="Times New Roman"/>
          <w:color w:val="auto"/>
          <w:sz w:val="24"/>
          <w:szCs w:val="24"/>
          <w:lang w:val="en-US" w:eastAsia="en-US"/>
        </w:rPr>
        <w:id w:val="-2027012410"/>
        <w:docPartObj>
          <w:docPartGallery w:val="Table of Contents"/>
          <w:docPartUnique/>
        </w:docPartObj>
      </w:sdtPr>
      <w:sdtEndPr>
        <w:rPr>
          <w:rFonts w:ascii="Times New Roman" w:hAnsi="Times New Roman" w:eastAsia="Times New Roman" w:cs="Times New Roman"/>
          <w:b w:val="1"/>
          <w:bCs w:val="1"/>
          <w:color w:val="auto"/>
          <w:sz w:val="24"/>
          <w:szCs w:val="24"/>
          <w:lang w:val="en-US" w:eastAsia="en-US"/>
        </w:rPr>
      </w:sdtEndPr>
      <w:sdtContent>
        <w:p w:rsidRPr="00D266F5" w:rsidR="000F6483" w:rsidRDefault="000F6483" w14:paraId="50F19E55" w14:textId="3B57BA6D">
          <w:pPr>
            <w:pStyle w:val="ac"/>
            <w:rPr>
              <w:rFonts w:cstheme="majorHAnsi"/>
              <w:sz w:val="24"/>
              <w:szCs w:val="24"/>
            </w:rPr>
          </w:pPr>
          <w:r w:rsidRPr="00D266F5">
            <w:rPr>
              <w:rFonts w:cstheme="majorHAnsi"/>
              <w:sz w:val="24"/>
              <w:szCs w:val="24"/>
            </w:rPr>
            <w:t>Περιεχόμενα</w:t>
          </w:r>
        </w:p>
        <w:p w:rsidRPr="00D266F5" w:rsidR="000F6483" w:rsidP="000F6483" w:rsidRDefault="000F6483" w14:paraId="2F97BD64" w14:textId="77777777">
          <w:pPr>
            <w:rPr>
              <w:rFonts w:asciiTheme="majorHAnsi" w:hAnsiTheme="majorHAnsi" w:cstheme="majorHAnsi"/>
              <w:lang w:val="el-GR" w:eastAsia="el-GR"/>
            </w:rPr>
          </w:pPr>
        </w:p>
        <w:p w:rsidRPr="00D266F5" w:rsidR="00D266F5" w:rsidRDefault="000F6483" w14:paraId="1A30E53F" w14:textId="5736BC21">
          <w:pPr>
            <w:pStyle w:val="10"/>
            <w:tabs>
              <w:tab w:val="right" w:leader="dot" w:pos="9486"/>
            </w:tabs>
            <w:rPr>
              <w:rFonts w:asciiTheme="majorHAnsi" w:hAnsiTheme="majorHAnsi" w:eastAsiaTheme="minorEastAsia" w:cstheme="majorHAnsi"/>
              <w:noProof/>
              <w:sz w:val="22"/>
              <w:szCs w:val="22"/>
              <w:lang w:val="el-GR" w:eastAsia="el-GR"/>
            </w:rPr>
          </w:pPr>
          <w:r w:rsidRPr="00D266F5">
            <w:rPr>
              <w:rFonts w:asciiTheme="majorHAnsi" w:hAnsiTheme="majorHAnsi" w:cstheme="majorHAnsi"/>
            </w:rPr>
            <w:fldChar w:fldCharType="begin"/>
          </w:r>
          <w:r w:rsidRPr="00D266F5">
            <w:rPr>
              <w:rFonts w:asciiTheme="majorHAnsi" w:hAnsiTheme="majorHAnsi" w:cstheme="majorHAnsi"/>
            </w:rPr>
            <w:instrText xml:space="preserve"> TOC \o "1-3" \h \z \u </w:instrText>
          </w:r>
          <w:r w:rsidRPr="00D266F5">
            <w:rPr>
              <w:rFonts w:asciiTheme="majorHAnsi" w:hAnsiTheme="majorHAnsi" w:cstheme="majorHAnsi"/>
            </w:rPr>
            <w:fldChar w:fldCharType="separate"/>
          </w:r>
          <w:hyperlink w:history="1" w:anchor="_Toc151715884">
            <w:r w:rsidRPr="00D266F5" w:rsidR="00D266F5">
              <w:rPr>
                <w:rStyle w:val="-"/>
                <w:rFonts w:asciiTheme="majorHAnsi" w:hAnsiTheme="majorHAnsi" w:cstheme="majorHAnsi"/>
                <w:noProof/>
                <w:lang w:val="el-GR" w:eastAsia="ja-JP"/>
              </w:rPr>
              <w:t>1. Περιγραφή Προγράμματος</w:t>
            </w:r>
            <w:r w:rsidRPr="00D266F5" w:rsidR="00D266F5">
              <w:rPr>
                <w:rFonts w:asciiTheme="majorHAnsi" w:hAnsiTheme="majorHAnsi" w:cstheme="majorHAnsi"/>
                <w:noProof/>
                <w:webHidden/>
              </w:rPr>
              <w:tab/>
            </w:r>
            <w:r w:rsidRPr="00D266F5" w:rsidR="00D266F5">
              <w:rPr>
                <w:rFonts w:asciiTheme="majorHAnsi" w:hAnsiTheme="majorHAnsi" w:cstheme="majorHAnsi"/>
                <w:noProof/>
                <w:webHidden/>
              </w:rPr>
              <w:fldChar w:fldCharType="begin"/>
            </w:r>
            <w:r w:rsidRPr="00D266F5" w:rsidR="00D266F5">
              <w:rPr>
                <w:rFonts w:asciiTheme="majorHAnsi" w:hAnsiTheme="majorHAnsi" w:cstheme="majorHAnsi"/>
                <w:noProof/>
                <w:webHidden/>
              </w:rPr>
              <w:instrText xml:space="preserve"> PAGEREF _Toc151715884 \h </w:instrText>
            </w:r>
            <w:r w:rsidRPr="00D266F5" w:rsidR="00D266F5">
              <w:rPr>
                <w:rFonts w:asciiTheme="majorHAnsi" w:hAnsiTheme="majorHAnsi" w:cstheme="majorHAnsi"/>
                <w:noProof/>
                <w:webHidden/>
              </w:rPr>
            </w:r>
            <w:r w:rsidRPr="00D266F5" w:rsidR="00D266F5">
              <w:rPr>
                <w:rFonts w:asciiTheme="majorHAnsi" w:hAnsiTheme="majorHAnsi" w:cstheme="majorHAnsi"/>
                <w:noProof/>
                <w:webHidden/>
              </w:rPr>
              <w:fldChar w:fldCharType="separate"/>
            </w:r>
            <w:r w:rsidRPr="00D266F5" w:rsidR="00D266F5">
              <w:rPr>
                <w:rFonts w:asciiTheme="majorHAnsi" w:hAnsiTheme="majorHAnsi" w:cstheme="majorHAnsi"/>
                <w:noProof/>
                <w:webHidden/>
              </w:rPr>
              <w:t>3</w:t>
            </w:r>
            <w:r w:rsidRPr="00D266F5" w:rsidR="00D266F5">
              <w:rPr>
                <w:rFonts w:asciiTheme="majorHAnsi" w:hAnsiTheme="majorHAnsi" w:cstheme="majorHAnsi"/>
                <w:noProof/>
                <w:webHidden/>
              </w:rPr>
              <w:fldChar w:fldCharType="end"/>
            </w:r>
          </w:hyperlink>
        </w:p>
        <w:p w:rsidRPr="00D266F5" w:rsidR="00D266F5" w:rsidRDefault="00D266F5" w14:paraId="60D750B7" w14:textId="63AAE227">
          <w:pPr>
            <w:pStyle w:val="20"/>
            <w:tabs>
              <w:tab w:val="right" w:leader="dot" w:pos="9486"/>
            </w:tabs>
            <w:rPr>
              <w:rFonts w:asciiTheme="majorHAnsi" w:hAnsiTheme="majorHAnsi" w:eastAsiaTheme="minorEastAsia" w:cstheme="majorHAnsi"/>
              <w:noProof/>
              <w:sz w:val="22"/>
              <w:szCs w:val="22"/>
              <w:lang w:val="el-GR" w:eastAsia="el-GR"/>
            </w:rPr>
          </w:pPr>
          <w:hyperlink w:history="1" w:anchor="_Toc151715885">
            <w:r w:rsidRPr="00D266F5">
              <w:rPr>
                <w:rStyle w:val="-"/>
                <w:rFonts w:asciiTheme="majorHAnsi" w:hAnsiTheme="majorHAnsi" w:cstheme="majorHAnsi"/>
                <w:noProof/>
                <w:lang w:val="el-GR" w:eastAsia="ja-JP"/>
              </w:rPr>
              <w:t>1.1. Γενικά Χαρακτηριστικά</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_Toc151715885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3</w:t>
            </w:r>
            <w:r w:rsidRPr="00D266F5">
              <w:rPr>
                <w:rFonts w:asciiTheme="majorHAnsi" w:hAnsiTheme="majorHAnsi" w:cstheme="majorHAnsi"/>
                <w:noProof/>
                <w:webHidden/>
              </w:rPr>
              <w:fldChar w:fldCharType="end"/>
            </w:r>
          </w:hyperlink>
        </w:p>
        <w:p w:rsidRPr="00D266F5" w:rsidR="00D266F5" w:rsidRDefault="00D266F5" w14:paraId="3F406A7A" w14:textId="7303D0B2">
          <w:pPr>
            <w:pStyle w:val="20"/>
            <w:tabs>
              <w:tab w:val="right" w:leader="dot" w:pos="9486"/>
            </w:tabs>
            <w:rPr>
              <w:rFonts w:asciiTheme="majorHAnsi" w:hAnsiTheme="majorHAnsi" w:eastAsiaTheme="minorEastAsia" w:cstheme="majorHAnsi"/>
              <w:noProof/>
              <w:sz w:val="22"/>
              <w:szCs w:val="22"/>
              <w:lang w:val="el-GR" w:eastAsia="el-GR"/>
            </w:rPr>
          </w:pPr>
          <w:hyperlink w:history="1" w:anchor="_Toc151715886">
            <w:r w:rsidRPr="00D266F5">
              <w:rPr>
                <w:rStyle w:val="-"/>
                <w:rFonts w:asciiTheme="majorHAnsi" w:hAnsiTheme="majorHAnsi" w:cstheme="majorHAnsi"/>
                <w:noProof/>
                <w:lang w:val="el-GR" w:eastAsia="ja-JP"/>
              </w:rPr>
              <w:t>1.2. Στόχος – Σκοπός Προγράμματος</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_Toc151715886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5</w:t>
            </w:r>
            <w:r w:rsidRPr="00D266F5">
              <w:rPr>
                <w:rFonts w:asciiTheme="majorHAnsi" w:hAnsiTheme="majorHAnsi" w:cstheme="majorHAnsi"/>
                <w:noProof/>
                <w:webHidden/>
              </w:rPr>
              <w:fldChar w:fldCharType="end"/>
            </w:r>
          </w:hyperlink>
        </w:p>
        <w:p w:rsidRPr="00D266F5" w:rsidR="00D266F5" w:rsidRDefault="00D266F5" w14:paraId="254196AD" w14:textId="1BCD79F6">
          <w:pPr>
            <w:pStyle w:val="20"/>
            <w:tabs>
              <w:tab w:val="right" w:leader="dot" w:pos="9486"/>
            </w:tabs>
            <w:rPr>
              <w:rFonts w:asciiTheme="majorHAnsi" w:hAnsiTheme="majorHAnsi" w:eastAsiaTheme="minorEastAsia" w:cstheme="majorHAnsi"/>
              <w:noProof/>
              <w:sz w:val="22"/>
              <w:szCs w:val="22"/>
              <w:lang w:val="el-GR" w:eastAsia="el-GR"/>
            </w:rPr>
          </w:pPr>
          <w:hyperlink w:history="1" w:anchor="_Toc151715887">
            <w:r w:rsidRPr="00D266F5">
              <w:rPr>
                <w:rStyle w:val="-"/>
                <w:rFonts w:asciiTheme="majorHAnsi" w:hAnsiTheme="majorHAnsi" w:cstheme="majorHAnsi"/>
                <w:noProof/>
                <w:lang w:val="el-GR" w:eastAsia="ja-JP"/>
              </w:rPr>
              <w:t>1.3. Μαθησιακά Αποτελέσματα</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_Toc151715887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5</w:t>
            </w:r>
            <w:r w:rsidRPr="00D266F5">
              <w:rPr>
                <w:rFonts w:asciiTheme="majorHAnsi" w:hAnsiTheme="majorHAnsi" w:cstheme="majorHAnsi"/>
                <w:noProof/>
                <w:webHidden/>
              </w:rPr>
              <w:fldChar w:fldCharType="end"/>
            </w:r>
          </w:hyperlink>
        </w:p>
        <w:p w:rsidRPr="00D266F5" w:rsidR="00D266F5" w:rsidRDefault="00D266F5" w14:paraId="603E21D8" w14:textId="3FF59178">
          <w:pPr>
            <w:pStyle w:val="20"/>
            <w:tabs>
              <w:tab w:val="right" w:leader="dot" w:pos="9486"/>
            </w:tabs>
            <w:rPr>
              <w:rFonts w:asciiTheme="majorHAnsi" w:hAnsiTheme="majorHAnsi" w:eastAsiaTheme="minorEastAsia" w:cstheme="majorHAnsi"/>
              <w:noProof/>
              <w:sz w:val="22"/>
              <w:szCs w:val="22"/>
              <w:lang w:val="el-GR" w:eastAsia="el-GR"/>
            </w:rPr>
          </w:pPr>
          <w:hyperlink w:history="1" w:anchor="_Toc151715888">
            <w:r w:rsidRPr="00D266F5">
              <w:rPr>
                <w:rStyle w:val="-"/>
                <w:rFonts w:asciiTheme="majorHAnsi" w:hAnsiTheme="majorHAnsi" w:cstheme="majorHAnsi"/>
                <w:noProof/>
                <w:lang w:val="el-GR" w:eastAsia="ja-JP"/>
              </w:rPr>
              <w:t>1.4. Προϋποθέσεις Συμμετοχής στο Πρόγραμμα</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_Toc151715888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5</w:t>
            </w:r>
            <w:r w:rsidRPr="00D266F5">
              <w:rPr>
                <w:rFonts w:asciiTheme="majorHAnsi" w:hAnsiTheme="majorHAnsi" w:cstheme="majorHAnsi"/>
                <w:noProof/>
                <w:webHidden/>
              </w:rPr>
              <w:fldChar w:fldCharType="end"/>
            </w:r>
          </w:hyperlink>
        </w:p>
        <w:p w:rsidRPr="00D266F5" w:rsidR="00D266F5" w:rsidRDefault="00D266F5" w14:paraId="4AA541BF" w14:textId="43B6F9B0">
          <w:pPr>
            <w:pStyle w:val="20"/>
            <w:tabs>
              <w:tab w:val="right" w:leader="dot" w:pos="9486"/>
            </w:tabs>
            <w:rPr>
              <w:rFonts w:asciiTheme="majorHAnsi" w:hAnsiTheme="majorHAnsi" w:eastAsiaTheme="minorEastAsia" w:cstheme="majorHAnsi"/>
              <w:noProof/>
              <w:sz w:val="22"/>
              <w:szCs w:val="22"/>
              <w:lang w:val="el-GR" w:eastAsia="el-GR"/>
            </w:rPr>
          </w:pPr>
          <w:hyperlink w:history="1" w:anchor="_Toc151715889">
            <w:r w:rsidRPr="00D266F5">
              <w:rPr>
                <w:rStyle w:val="-"/>
                <w:rFonts w:asciiTheme="majorHAnsi" w:hAnsiTheme="majorHAnsi" w:cstheme="majorHAnsi"/>
                <w:noProof/>
                <w:lang w:val="el-GR" w:eastAsia="ja-JP"/>
              </w:rPr>
              <w:t>1.5. Περίγραμμα Προγράμματος Σπουδών (Διδακτικές Ενότητες)</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_Toc151715889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6</w:t>
            </w:r>
            <w:r w:rsidRPr="00D266F5">
              <w:rPr>
                <w:rFonts w:asciiTheme="majorHAnsi" w:hAnsiTheme="majorHAnsi" w:cstheme="majorHAnsi"/>
                <w:noProof/>
                <w:webHidden/>
              </w:rPr>
              <w:fldChar w:fldCharType="end"/>
            </w:r>
          </w:hyperlink>
        </w:p>
        <w:p w:rsidRPr="00D266F5" w:rsidR="00D266F5" w:rsidRDefault="00D266F5" w14:paraId="40D813E7" w14:textId="0F945C74">
          <w:pPr>
            <w:pStyle w:val="20"/>
            <w:tabs>
              <w:tab w:val="right" w:leader="dot" w:pos="9486"/>
            </w:tabs>
            <w:rPr>
              <w:rFonts w:asciiTheme="majorHAnsi" w:hAnsiTheme="majorHAnsi" w:eastAsiaTheme="minorEastAsia" w:cstheme="majorHAnsi"/>
              <w:noProof/>
              <w:sz w:val="22"/>
              <w:szCs w:val="22"/>
              <w:lang w:val="el-GR" w:eastAsia="el-GR"/>
            </w:rPr>
          </w:pPr>
          <w:hyperlink w:history="1" w:anchor="_Toc151715890">
            <w:r w:rsidRPr="00D266F5">
              <w:rPr>
                <w:rStyle w:val="-"/>
                <w:rFonts w:asciiTheme="majorHAnsi" w:hAnsiTheme="majorHAnsi" w:cstheme="majorHAnsi"/>
                <w:noProof/>
                <w:lang w:val="el-GR" w:eastAsia="ja-JP"/>
              </w:rPr>
              <w:t>1.6. Βιβλιογραφία</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_Toc151715890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7</w:t>
            </w:r>
            <w:r w:rsidRPr="00D266F5">
              <w:rPr>
                <w:rFonts w:asciiTheme="majorHAnsi" w:hAnsiTheme="majorHAnsi" w:cstheme="majorHAnsi"/>
                <w:noProof/>
                <w:webHidden/>
              </w:rPr>
              <w:fldChar w:fldCharType="end"/>
            </w:r>
          </w:hyperlink>
        </w:p>
        <w:p w:rsidRPr="00D266F5" w:rsidR="00D266F5" w:rsidRDefault="00D266F5" w14:paraId="3C8064C0" w14:textId="3C03201F">
          <w:pPr>
            <w:pStyle w:val="20"/>
            <w:tabs>
              <w:tab w:val="right" w:leader="dot" w:pos="9486"/>
            </w:tabs>
            <w:rPr>
              <w:rFonts w:asciiTheme="majorHAnsi" w:hAnsiTheme="majorHAnsi" w:eastAsiaTheme="minorEastAsia" w:cstheme="majorHAnsi"/>
              <w:noProof/>
              <w:sz w:val="22"/>
              <w:szCs w:val="22"/>
              <w:lang w:val="el-GR" w:eastAsia="el-GR"/>
            </w:rPr>
          </w:pPr>
          <w:hyperlink w:history="1" w:anchor="_Toc151715891">
            <w:r w:rsidRPr="00D266F5">
              <w:rPr>
                <w:rStyle w:val="-"/>
                <w:rFonts w:asciiTheme="majorHAnsi" w:hAnsiTheme="majorHAnsi" w:cstheme="majorHAnsi"/>
                <w:noProof/>
                <w:lang w:val="el-GR" w:eastAsia="ja-JP"/>
              </w:rPr>
              <w:t>1.7. Μέθοδοι Εξέτασης</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_Toc151715891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7</w:t>
            </w:r>
            <w:r w:rsidRPr="00D266F5">
              <w:rPr>
                <w:rFonts w:asciiTheme="majorHAnsi" w:hAnsiTheme="majorHAnsi" w:cstheme="majorHAnsi"/>
                <w:noProof/>
                <w:webHidden/>
              </w:rPr>
              <w:fldChar w:fldCharType="end"/>
            </w:r>
          </w:hyperlink>
        </w:p>
        <w:p w:rsidRPr="00D266F5" w:rsidR="00D266F5" w:rsidRDefault="00D266F5" w14:paraId="24A5FFCE" w14:textId="5C4AEC98">
          <w:pPr>
            <w:pStyle w:val="10"/>
            <w:tabs>
              <w:tab w:val="right" w:leader="dot" w:pos="9486"/>
            </w:tabs>
            <w:rPr>
              <w:rFonts w:asciiTheme="majorHAnsi" w:hAnsiTheme="majorHAnsi" w:eastAsiaTheme="minorEastAsia" w:cstheme="majorHAnsi"/>
              <w:noProof/>
              <w:sz w:val="22"/>
              <w:szCs w:val="22"/>
              <w:lang w:val="el-GR" w:eastAsia="el-GR"/>
            </w:rPr>
          </w:pPr>
          <w:hyperlink w:history="1" w:anchor="_Toc151715892">
            <w:r w:rsidRPr="00D266F5">
              <w:rPr>
                <w:rStyle w:val="-"/>
                <w:rFonts w:asciiTheme="majorHAnsi" w:hAnsiTheme="majorHAnsi" w:cstheme="majorHAnsi"/>
                <w:noProof/>
                <w:lang w:val="el-GR" w:eastAsia="ja-JP"/>
              </w:rPr>
              <w:t>2. Διδακτικό Προσωπικό</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_Toc151715892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8</w:t>
            </w:r>
            <w:r w:rsidRPr="00D266F5">
              <w:rPr>
                <w:rFonts w:asciiTheme="majorHAnsi" w:hAnsiTheme="majorHAnsi" w:cstheme="majorHAnsi"/>
                <w:noProof/>
                <w:webHidden/>
              </w:rPr>
              <w:fldChar w:fldCharType="end"/>
            </w:r>
          </w:hyperlink>
        </w:p>
        <w:p w:rsidRPr="00D266F5" w:rsidR="00D266F5" w:rsidRDefault="00D266F5" w14:paraId="0F534473" w14:textId="36EAF3F6">
          <w:pPr>
            <w:pStyle w:val="10"/>
            <w:tabs>
              <w:tab w:val="right" w:leader="dot" w:pos="9486"/>
            </w:tabs>
            <w:rPr>
              <w:rFonts w:asciiTheme="majorHAnsi" w:hAnsiTheme="majorHAnsi" w:eastAsiaTheme="minorEastAsia" w:cstheme="majorHAnsi"/>
              <w:noProof/>
              <w:sz w:val="22"/>
              <w:szCs w:val="22"/>
              <w:lang w:val="el-GR" w:eastAsia="el-GR"/>
            </w:rPr>
          </w:pPr>
          <w:hyperlink w:history="1" w:anchor="_Toc151715893">
            <w:r w:rsidRPr="00D266F5">
              <w:rPr>
                <w:rStyle w:val="-"/>
                <w:rFonts w:asciiTheme="majorHAnsi" w:hAnsiTheme="majorHAnsi" w:cstheme="majorHAnsi"/>
                <w:noProof/>
                <w:lang w:val="el-GR" w:eastAsia="ja-JP"/>
              </w:rPr>
              <w:t>3. Συνεργασίες με φορείς – οργανισμούς</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_Toc151715893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9</w:t>
            </w:r>
            <w:r w:rsidRPr="00D266F5">
              <w:rPr>
                <w:rFonts w:asciiTheme="majorHAnsi" w:hAnsiTheme="majorHAnsi" w:cstheme="majorHAnsi"/>
                <w:noProof/>
                <w:webHidden/>
              </w:rPr>
              <w:fldChar w:fldCharType="end"/>
            </w:r>
          </w:hyperlink>
        </w:p>
        <w:p w:rsidRPr="00D266F5" w:rsidR="00D266F5" w:rsidRDefault="00D266F5" w14:paraId="0875B59D" w14:textId="41CE88E4">
          <w:pPr>
            <w:pStyle w:val="10"/>
            <w:tabs>
              <w:tab w:val="right" w:leader="dot" w:pos="9486"/>
            </w:tabs>
            <w:rPr>
              <w:rFonts w:asciiTheme="majorHAnsi" w:hAnsiTheme="majorHAnsi" w:eastAsiaTheme="minorEastAsia" w:cstheme="majorHAnsi"/>
              <w:noProof/>
              <w:sz w:val="22"/>
              <w:szCs w:val="22"/>
              <w:lang w:val="el-GR" w:eastAsia="el-GR"/>
            </w:rPr>
          </w:pPr>
          <w:hyperlink w:history="1" w:anchor="_Toc151715894">
            <w:r w:rsidRPr="00D266F5">
              <w:rPr>
                <w:rStyle w:val="-"/>
                <w:rFonts w:asciiTheme="majorHAnsi" w:hAnsiTheme="majorHAnsi" w:cstheme="majorHAnsi"/>
                <w:noProof/>
                <w:lang w:val="el-GR" w:eastAsia="ja-JP"/>
              </w:rPr>
              <w:t>4. Προϋποθέσεις Ολοκλήρωσης Προγράμματος και Λήψης Πιστοποιητικού</w:t>
            </w:r>
            <w:r w:rsidRPr="00D266F5">
              <w:rPr>
                <w:rFonts w:asciiTheme="majorHAnsi" w:hAnsiTheme="majorHAnsi" w:cstheme="majorHAnsi"/>
                <w:noProof/>
                <w:webHidden/>
              </w:rPr>
              <w:tab/>
            </w:r>
            <w:r w:rsidRPr="00D266F5">
              <w:rPr>
                <w:rFonts w:asciiTheme="majorHAnsi" w:hAnsiTheme="majorHAnsi" w:cstheme="majorHAnsi"/>
                <w:noProof/>
                <w:webHidden/>
              </w:rPr>
              <w:fldChar w:fldCharType="begin"/>
            </w:r>
            <w:r w:rsidRPr="00D266F5">
              <w:rPr>
                <w:rFonts w:asciiTheme="majorHAnsi" w:hAnsiTheme="majorHAnsi" w:cstheme="majorHAnsi"/>
                <w:noProof/>
                <w:webHidden/>
              </w:rPr>
              <w:instrText xml:space="preserve"> PAGEREF _Toc151715894 \h </w:instrText>
            </w:r>
            <w:r w:rsidRPr="00D266F5">
              <w:rPr>
                <w:rFonts w:asciiTheme="majorHAnsi" w:hAnsiTheme="majorHAnsi" w:cstheme="majorHAnsi"/>
                <w:noProof/>
                <w:webHidden/>
              </w:rPr>
            </w:r>
            <w:r w:rsidRPr="00D266F5">
              <w:rPr>
                <w:rFonts w:asciiTheme="majorHAnsi" w:hAnsiTheme="majorHAnsi" w:cstheme="majorHAnsi"/>
                <w:noProof/>
                <w:webHidden/>
              </w:rPr>
              <w:fldChar w:fldCharType="separate"/>
            </w:r>
            <w:r w:rsidRPr="00D266F5">
              <w:rPr>
                <w:rFonts w:asciiTheme="majorHAnsi" w:hAnsiTheme="majorHAnsi" w:cstheme="majorHAnsi"/>
                <w:noProof/>
                <w:webHidden/>
              </w:rPr>
              <w:t>9</w:t>
            </w:r>
            <w:r w:rsidRPr="00D266F5">
              <w:rPr>
                <w:rFonts w:asciiTheme="majorHAnsi" w:hAnsiTheme="majorHAnsi" w:cstheme="majorHAnsi"/>
                <w:noProof/>
                <w:webHidden/>
              </w:rPr>
              <w:fldChar w:fldCharType="end"/>
            </w:r>
          </w:hyperlink>
        </w:p>
        <w:p w:rsidR="000F6483" w:rsidRDefault="000F6483" w14:paraId="605407BB" w14:textId="2A911073">
          <w:r w:rsidRPr="00D266F5">
            <w:rPr>
              <w:rFonts w:asciiTheme="majorHAnsi" w:hAnsiTheme="majorHAnsi" w:cstheme="majorHAnsi"/>
              <w:bCs/>
            </w:rPr>
            <w:fldChar w:fldCharType="end"/>
          </w:r>
        </w:p>
      </w:sdtContent>
    </w:sdt>
    <w:p w:rsidR="003B4DAB" w:rsidRDefault="003B4DAB" w14:paraId="04798E16" w14:textId="2F8AB370">
      <w:pPr>
        <w:rPr>
          <w:rFonts w:asciiTheme="majorHAnsi" w:hAnsiTheme="majorHAnsi" w:cstheme="majorHAnsi"/>
          <w:color w:val="000000"/>
          <w:sz w:val="23"/>
          <w:szCs w:val="23"/>
          <w:lang w:val="el-GR" w:eastAsia="ja-JP"/>
        </w:rPr>
      </w:pPr>
      <w:r>
        <w:rPr>
          <w:rFonts w:asciiTheme="majorHAnsi" w:hAnsiTheme="majorHAnsi" w:cstheme="majorHAnsi"/>
          <w:color w:val="000000"/>
          <w:sz w:val="23"/>
          <w:szCs w:val="23"/>
          <w:lang w:val="el-GR" w:eastAsia="ja-JP"/>
        </w:rPr>
        <w:br w:type="page"/>
      </w:r>
      <w:bookmarkStart w:name="_GoBack" w:id="0"/>
      <w:bookmarkEnd w:id="0"/>
    </w:p>
    <w:p w:rsidRPr="003B4DAB" w:rsidR="0016654A" w:rsidP="00D95D11" w:rsidRDefault="00702E35" w14:paraId="04798E17" w14:textId="44BFC686">
      <w:pPr>
        <w:pStyle w:val="1"/>
        <w:rPr>
          <w:rFonts w:cstheme="majorHAnsi"/>
          <w:b/>
          <w:color w:val="auto"/>
          <w:lang w:val="el-GR" w:eastAsia="ja-JP"/>
        </w:rPr>
      </w:pPr>
      <w:bookmarkStart w:name="_Toc151715884" w:id="1"/>
      <w:r w:rsidRPr="003B4DAB">
        <w:rPr>
          <w:rFonts w:cstheme="majorHAnsi"/>
          <w:b/>
          <w:color w:val="auto"/>
          <w:lang w:val="el-GR" w:eastAsia="ja-JP"/>
        </w:rPr>
        <w:lastRenderedPageBreak/>
        <w:t>1</w:t>
      </w:r>
      <w:r w:rsidRPr="003B4DAB" w:rsidR="00D95D11">
        <w:rPr>
          <w:rFonts w:cstheme="majorHAnsi"/>
          <w:b/>
          <w:color w:val="auto"/>
          <w:lang w:val="el-GR" w:eastAsia="ja-JP"/>
        </w:rPr>
        <w:t>.</w:t>
      </w:r>
      <w:r w:rsidRPr="003B4DAB" w:rsidR="00B65961">
        <w:rPr>
          <w:rFonts w:cstheme="majorHAnsi"/>
          <w:b/>
          <w:color w:val="auto"/>
          <w:lang w:val="el-GR" w:eastAsia="ja-JP"/>
        </w:rPr>
        <w:t xml:space="preserve"> Περιγραφή Προγράμματος</w:t>
      </w:r>
      <w:bookmarkEnd w:id="1"/>
    </w:p>
    <w:p w:rsidRPr="003B4DAB" w:rsidR="00D95D11" w:rsidP="00D95D11" w:rsidRDefault="00D95D11" w14:paraId="0C2FEA29" w14:textId="77777777">
      <w:pPr>
        <w:rPr>
          <w:rFonts w:asciiTheme="majorHAnsi" w:hAnsiTheme="majorHAnsi" w:cstheme="majorHAnsi"/>
          <w:lang w:val="el-GR" w:eastAsia="ja-JP"/>
        </w:rPr>
      </w:pPr>
    </w:p>
    <w:p w:rsidRPr="003B4DAB" w:rsidR="00B65961" w:rsidP="00D95D11" w:rsidRDefault="00702E35" w14:paraId="04798E18" w14:textId="3A92419F">
      <w:pPr>
        <w:pStyle w:val="2"/>
        <w:ind w:firstLine="714"/>
        <w:rPr>
          <w:rFonts w:cstheme="majorHAnsi"/>
          <w:b/>
          <w:color w:val="auto"/>
          <w:sz w:val="28"/>
          <w:szCs w:val="28"/>
          <w:lang w:val="el-GR" w:eastAsia="ja-JP"/>
        </w:rPr>
      </w:pPr>
      <w:bookmarkStart w:name="_Toc151715885" w:id="2"/>
      <w:r w:rsidRPr="003B4DAB">
        <w:rPr>
          <w:rFonts w:cstheme="majorHAnsi"/>
          <w:b/>
          <w:color w:val="auto"/>
          <w:sz w:val="28"/>
          <w:szCs w:val="28"/>
          <w:lang w:val="el-GR" w:eastAsia="ja-JP"/>
        </w:rPr>
        <w:t>1</w:t>
      </w:r>
      <w:r w:rsidRPr="003B4DAB" w:rsidR="00B61A7A">
        <w:rPr>
          <w:rFonts w:cstheme="majorHAnsi"/>
          <w:b/>
          <w:color w:val="auto"/>
          <w:sz w:val="28"/>
          <w:szCs w:val="28"/>
          <w:lang w:val="el-GR" w:eastAsia="ja-JP"/>
        </w:rPr>
        <w:t>.1</w:t>
      </w:r>
      <w:r w:rsidRPr="003B4DAB" w:rsidR="00D95D11">
        <w:rPr>
          <w:rFonts w:cstheme="majorHAnsi"/>
          <w:b/>
          <w:color w:val="auto"/>
          <w:sz w:val="28"/>
          <w:szCs w:val="28"/>
          <w:lang w:val="el-GR" w:eastAsia="ja-JP"/>
        </w:rPr>
        <w:t>.</w:t>
      </w:r>
      <w:r w:rsidRPr="003B4DAB" w:rsidR="00B61A7A">
        <w:rPr>
          <w:rFonts w:cstheme="majorHAnsi"/>
          <w:b/>
          <w:color w:val="auto"/>
          <w:sz w:val="28"/>
          <w:szCs w:val="28"/>
          <w:lang w:val="el-GR" w:eastAsia="ja-JP"/>
        </w:rPr>
        <w:t xml:space="preserve"> Γενικά Χαρακτηριστικά</w:t>
      </w:r>
      <w:bookmarkEnd w:id="2"/>
    </w:p>
    <w:p w:rsidRPr="003B4DAB" w:rsidR="00D95D11" w:rsidP="00D95D11" w:rsidRDefault="00D95D11" w14:paraId="736CC208" w14:textId="77777777">
      <w:pPr>
        <w:rPr>
          <w:rFonts w:asciiTheme="majorHAnsi" w:hAnsiTheme="majorHAnsi" w:cstheme="majorHAnsi"/>
          <w:lang w:val="el-GR" w:eastAsia="ja-JP"/>
        </w:rPr>
      </w:pPr>
    </w:p>
    <w:p w:rsidRPr="003B4DAB" w:rsidR="00B65961" w:rsidP="00B65961" w:rsidRDefault="00B65961" w14:paraId="04798E19" w14:textId="77777777">
      <w:pPr>
        <w:spacing w:after="120" w:line="288" w:lineRule="auto"/>
        <w:ind w:left="714"/>
        <w:jc w:val="both"/>
        <w:rPr>
          <w:rFonts w:asciiTheme="majorHAnsi" w:hAnsiTheme="majorHAnsi" w:cstheme="majorHAnsi"/>
          <w:b/>
          <w:lang w:val="el-GR"/>
        </w:rPr>
      </w:pPr>
      <w:r w:rsidRPr="003B4DAB">
        <w:rPr>
          <w:rFonts w:asciiTheme="majorHAnsi" w:hAnsiTheme="majorHAnsi" w:cstheme="majorHAnsi"/>
          <w:b/>
          <w:lang w:val="el-GR"/>
        </w:rPr>
        <w:t xml:space="preserve">Τίτλος Προγράμματος:  </w:t>
      </w:r>
    </w:p>
    <w:tbl>
      <w:tblPr>
        <w:tblStyle w:val="ab"/>
        <w:tblW w:w="0" w:type="auto"/>
        <w:tblInd w:w="714" w:type="dxa"/>
        <w:tblLook w:val="04A0" w:firstRow="1" w:lastRow="0" w:firstColumn="1" w:lastColumn="0" w:noHBand="0" w:noVBand="1"/>
      </w:tblPr>
      <w:tblGrid>
        <w:gridCol w:w="8998"/>
      </w:tblGrid>
      <w:tr w:rsidRPr="000669A0" w:rsidR="00B65961" w:rsidTr="00B65961" w14:paraId="04798E1B" w14:textId="77777777">
        <w:tc>
          <w:tcPr>
            <w:tcW w:w="9487" w:type="dxa"/>
          </w:tcPr>
          <w:p w:rsidRPr="003B4DAB" w:rsidR="00B65961" w:rsidP="004610E0" w:rsidRDefault="00B53C8E" w14:paraId="04798E1A" w14:textId="77777777">
            <w:pPr>
              <w:spacing w:line="288" w:lineRule="auto"/>
              <w:jc w:val="both"/>
              <w:rPr>
                <w:rFonts w:asciiTheme="majorHAnsi" w:hAnsiTheme="majorHAnsi" w:cstheme="majorHAnsi"/>
                <w:b/>
                <w:lang w:val="el-GR"/>
              </w:rPr>
            </w:pPr>
            <w:r w:rsidRPr="003B4DAB">
              <w:rPr>
                <w:rFonts w:asciiTheme="majorHAnsi" w:hAnsiTheme="majorHAnsi" w:cstheme="majorHAnsi"/>
                <w:b/>
                <w:color w:val="808080" w:themeColor="background1" w:themeShade="80"/>
                <w:lang w:val="el-GR"/>
              </w:rPr>
              <w:t>(αναφέρετε τον τίτλο του προγράμματος)</w:t>
            </w:r>
          </w:p>
        </w:tc>
      </w:tr>
    </w:tbl>
    <w:p w:rsidRPr="003B4DAB" w:rsidR="00B65961" w:rsidP="0096583B" w:rsidRDefault="00B65961" w14:paraId="04798E1C" w14:textId="77777777">
      <w:pPr>
        <w:spacing w:after="120" w:line="288" w:lineRule="auto"/>
        <w:ind w:left="714"/>
        <w:jc w:val="both"/>
        <w:rPr>
          <w:rFonts w:asciiTheme="majorHAnsi" w:hAnsiTheme="majorHAnsi" w:cstheme="majorHAnsi"/>
          <w:lang w:val="el-GR"/>
        </w:rPr>
      </w:pPr>
    </w:p>
    <w:p w:rsidRPr="003B4DAB" w:rsidR="008D35EC" w:rsidP="00000EFB" w:rsidRDefault="008D35EC" w14:paraId="04798E1D" w14:textId="77777777">
      <w:pPr>
        <w:spacing w:after="80"/>
        <w:jc w:val="both"/>
        <w:rPr>
          <w:rFonts w:asciiTheme="majorHAnsi" w:hAnsiTheme="majorHAnsi" w:eastAsiaTheme="minorEastAsia" w:cstheme="majorHAnsi"/>
          <w:b/>
          <w:color w:val="000000"/>
          <w:sz w:val="23"/>
          <w:szCs w:val="23"/>
          <w:lang w:val="el-GR" w:eastAsia="ja-JP"/>
        </w:rPr>
      </w:pPr>
      <w:r w:rsidRPr="003B4DAB">
        <w:rPr>
          <w:rFonts w:asciiTheme="majorHAnsi" w:hAnsiTheme="majorHAnsi" w:eastAsiaTheme="minorEastAsia" w:cstheme="majorHAnsi"/>
          <w:b/>
          <w:color w:val="000000"/>
          <w:sz w:val="23"/>
          <w:szCs w:val="23"/>
          <w:lang w:val="el-GR" w:eastAsia="ja-JP"/>
        </w:rPr>
        <w:t xml:space="preserve">Στοιχεία Επιστημονικά Υπεύθυνου/ης: </w:t>
      </w:r>
    </w:p>
    <w:p w:rsidRPr="003B4DAB" w:rsidR="008D35EC" w:rsidP="004610E0" w:rsidRDefault="008D35EC" w14:paraId="04798E1E"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Ονοματεπώνυμο:</w:t>
      </w:r>
    </w:p>
    <w:p w:rsidRPr="003B4DAB" w:rsidR="008D35EC" w:rsidP="004610E0" w:rsidRDefault="008D35EC" w14:paraId="04798E1F"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Ιδιότητα:</w:t>
      </w:r>
    </w:p>
    <w:p w:rsidRPr="003B4DAB" w:rsidR="008D35EC" w:rsidP="004610E0" w:rsidRDefault="008D35EC" w14:paraId="04798E20"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Email:</w:t>
      </w:r>
    </w:p>
    <w:p w:rsidRPr="003B4DAB" w:rsidR="008D35EC" w:rsidP="004610E0" w:rsidRDefault="008D35EC" w14:paraId="04798E21"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Τμήμα:</w:t>
      </w:r>
    </w:p>
    <w:p w:rsidRPr="003B4DAB" w:rsidR="008D35EC" w:rsidP="004610E0" w:rsidRDefault="008D35EC" w14:paraId="04798E22"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Σχολή:</w:t>
      </w:r>
    </w:p>
    <w:p w:rsidRPr="003B4DAB" w:rsidR="008D35EC" w:rsidP="004610E0" w:rsidRDefault="008D35EC" w14:paraId="04798E23"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 xml:space="preserve">Πλήρες βιογραφικό σημείωμα: </w:t>
      </w:r>
      <w:r w:rsidRPr="003B4DAB">
        <w:rPr>
          <w:rFonts w:asciiTheme="majorHAnsi" w:hAnsiTheme="majorHAnsi" w:cstheme="majorHAnsi"/>
          <w:b/>
          <w:color w:val="808080" w:themeColor="background1" w:themeShade="80"/>
          <w:lang w:val="el-GR"/>
        </w:rPr>
        <w:t xml:space="preserve">(συμπληρώστε το </w:t>
      </w:r>
      <w:r w:rsidRPr="003B4DAB">
        <w:rPr>
          <w:rFonts w:asciiTheme="majorHAnsi" w:hAnsiTheme="majorHAnsi" w:cstheme="majorHAnsi"/>
          <w:b/>
          <w:color w:val="808080" w:themeColor="background1" w:themeShade="80"/>
        </w:rPr>
        <w:t>link</w:t>
      </w:r>
      <w:r w:rsidRPr="003B4DAB">
        <w:rPr>
          <w:rFonts w:asciiTheme="majorHAnsi" w:hAnsiTheme="majorHAnsi" w:cstheme="majorHAnsi"/>
          <w:b/>
          <w:color w:val="808080" w:themeColor="background1" w:themeShade="80"/>
          <w:lang w:val="el-GR"/>
        </w:rPr>
        <w:t xml:space="preserve"> που οδηγεί στο πλήρες βιογραφικό σημείωμα)</w:t>
      </w:r>
    </w:p>
    <w:p w:rsidRPr="003B4DAB" w:rsidR="008D35EC" w:rsidP="004610E0" w:rsidRDefault="008D35EC" w14:paraId="04798E24"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 xml:space="preserve">Σύντομο βιογραφικό σημείωμα: </w:t>
      </w:r>
      <w:r w:rsidRPr="003B4DAB">
        <w:rPr>
          <w:rFonts w:asciiTheme="majorHAnsi" w:hAnsiTheme="majorHAnsi" w:cstheme="majorHAnsi"/>
          <w:b/>
          <w:color w:val="808080" w:themeColor="background1" w:themeShade="80"/>
          <w:lang w:val="el-GR"/>
        </w:rPr>
        <w:t xml:space="preserve">(συμπληρώνεται μια σύντομη περιγραφή – έως δύο παραγράφους – του βιογραφικού σημειώματος) </w:t>
      </w:r>
    </w:p>
    <w:p w:rsidRPr="003B4DAB" w:rsidR="008D35EC" w:rsidP="00000EFB" w:rsidRDefault="008D35EC" w14:paraId="04798E25" w14:textId="77777777">
      <w:pPr>
        <w:spacing w:after="80"/>
        <w:jc w:val="both"/>
        <w:rPr>
          <w:rFonts w:asciiTheme="majorHAnsi" w:hAnsiTheme="majorHAnsi" w:eastAsiaTheme="minorEastAsia" w:cstheme="majorHAnsi"/>
          <w:b/>
          <w:color w:val="000000"/>
          <w:sz w:val="23"/>
          <w:szCs w:val="23"/>
          <w:lang w:val="el-GR" w:eastAsia="ja-JP"/>
        </w:rPr>
      </w:pPr>
      <w:r w:rsidRPr="003B4DAB">
        <w:rPr>
          <w:rFonts w:asciiTheme="majorHAnsi" w:hAnsiTheme="majorHAnsi" w:eastAsiaTheme="minorEastAsia" w:cstheme="majorHAnsi"/>
          <w:b/>
          <w:color w:val="000000"/>
          <w:sz w:val="23"/>
          <w:szCs w:val="23"/>
          <w:lang w:val="el-GR" w:eastAsia="ja-JP"/>
        </w:rPr>
        <w:t xml:space="preserve">Στοιχεία Αναπληρωτή Επιστημονικά Υπεύθυνου/ης: </w:t>
      </w:r>
    </w:p>
    <w:p w:rsidRPr="003B4DAB" w:rsidR="008D35EC" w:rsidP="004610E0" w:rsidRDefault="008D35EC" w14:paraId="04798E26"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Ονοματεπώνυμο:</w:t>
      </w:r>
    </w:p>
    <w:p w:rsidRPr="003B4DAB" w:rsidR="008D35EC" w:rsidP="004610E0" w:rsidRDefault="008D35EC" w14:paraId="04798E27"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Ιδιότητα:</w:t>
      </w:r>
    </w:p>
    <w:p w:rsidRPr="003B4DAB" w:rsidR="008D35EC" w:rsidP="004610E0" w:rsidRDefault="008D35EC" w14:paraId="04798E28"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Email:</w:t>
      </w:r>
    </w:p>
    <w:p w:rsidRPr="003B4DAB" w:rsidR="008D35EC" w:rsidP="004610E0" w:rsidRDefault="008D35EC" w14:paraId="04798E29"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Τμήμα:</w:t>
      </w:r>
    </w:p>
    <w:p w:rsidRPr="003B4DAB" w:rsidR="008D35EC" w:rsidP="004610E0" w:rsidRDefault="008D35EC" w14:paraId="04798E2A"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Σχολή:</w:t>
      </w:r>
    </w:p>
    <w:p w:rsidRPr="003B4DAB" w:rsidR="008D35EC" w:rsidP="004610E0" w:rsidRDefault="008D35EC" w14:paraId="04798E2B"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 xml:space="preserve">Πλήρες βιογραφικό σημείωμα: </w:t>
      </w:r>
      <w:r w:rsidRPr="003B4DAB">
        <w:rPr>
          <w:rFonts w:asciiTheme="majorHAnsi" w:hAnsiTheme="majorHAnsi" w:cstheme="majorHAnsi"/>
          <w:b/>
          <w:color w:val="808080" w:themeColor="background1" w:themeShade="80"/>
          <w:lang w:val="el-GR"/>
        </w:rPr>
        <w:t xml:space="preserve">(συμπληρώστε το </w:t>
      </w:r>
      <w:r w:rsidRPr="003B4DAB">
        <w:rPr>
          <w:rFonts w:asciiTheme="majorHAnsi" w:hAnsiTheme="majorHAnsi" w:cstheme="majorHAnsi"/>
          <w:b/>
          <w:color w:val="808080" w:themeColor="background1" w:themeShade="80"/>
        </w:rPr>
        <w:t>link</w:t>
      </w:r>
      <w:r w:rsidRPr="003B4DAB">
        <w:rPr>
          <w:rFonts w:asciiTheme="majorHAnsi" w:hAnsiTheme="majorHAnsi" w:cstheme="majorHAnsi"/>
          <w:b/>
          <w:color w:val="808080" w:themeColor="background1" w:themeShade="80"/>
          <w:lang w:val="el-GR"/>
        </w:rPr>
        <w:t xml:space="preserve"> που οδηγεί στο πλήρες βιογραφικό σημείωμα)</w:t>
      </w:r>
    </w:p>
    <w:p w:rsidRPr="003B4DAB" w:rsidR="008D35EC" w:rsidP="004610E0" w:rsidRDefault="008D35EC" w14:paraId="04798E2C"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Σύντομο βιογραφικό σημείωμα:</w:t>
      </w:r>
      <w:r w:rsidRPr="003B4DAB">
        <w:rPr>
          <w:rFonts w:asciiTheme="majorHAnsi" w:hAnsiTheme="majorHAnsi" w:cstheme="majorHAnsi"/>
          <w:b/>
          <w:color w:val="808080" w:themeColor="background1" w:themeShade="80"/>
          <w:lang w:val="el-GR"/>
        </w:rPr>
        <w:t xml:space="preserve"> (συμπληρώνεται μια σύντομη περιγραφή – έως δύο παραγράφους – του βιογραφικού σημειώματος)</w:t>
      </w:r>
    </w:p>
    <w:p w:rsidRPr="003B4DAB" w:rsidR="008D35EC" w:rsidP="00000EFB" w:rsidRDefault="008D35EC" w14:paraId="04798E2D" w14:textId="77777777">
      <w:pPr>
        <w:spacing w:after="80"/>
        <w:jc w:val="both"/>
        <w:rPr>
          <w:rFonts w:asciiTheme="majorHAnsi" w:hAnsiTheme="majorHAnsi" w:eastAsiaTheme="minorEastAsia" w:cstheme="majorHAnsi"/>
          <w:b/>
          <w:color w:val="000000"/>
          <w:sz w:val="23"/>
          <w:szCs w:val="23"/>
          <w:lang w:val="el-GR" w:eastAsia="ja-JP"/>
        </w:rPr>
      </w:pPr>
      <w:r w:rsidRPr="003B4DAB">
        <w:rPr>
          <w:rFonts w:asciiTheme="majorHAnsi" w:hAnsiTheme="majorHAnsi" w:eastAsiaTheme="minorEastAsia" w:cstheme="majorHAnsi"/>
          <w:b/>
          <w:color w:val="000000"/>
          <w:sz w:val="23"/>
          <w:szCs w:val="23"/>
          <w:lang w:val="el-GR" w:eastAsia="ja-JP"/>
        </w:rPr>
        <w:t xml:space="preserve">Στοιχεία Ακαδημαϊκού Υπεύθυνου/ης: </w:t>
      </w:r>
    </w:p>
    <w:p w:rsidRPr="003B4DAB" w:rsidR="008D35EC" w:rsidP="004610E0" w:rsidRDefault="008D35EC" w14:paraId="04798E2E"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Ονοματεπώνυμο:</w:t>
      </w:r>
    </w:p>
    <w:p w:rsidRPr="003B4DAB" w:rsidR="008D35EC" w:rsidP="004610E0" w:rsidRDefault="008D35EC" w14:paraId="04798E2F"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Ιδιότητα:</w:t>
      </w:r>
    </w:p>
    <w:p w:rsidRPr="003B4DAB" w:rsidR="008D35EC" w:rsidP="004610E0" w:rsidRDefault="008D35EC" w14:paraId="04798E30"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Email:</w:t>
      </w:r>
    </w:p>
    <w:p w:rsidRPr="003B4DAB" w:rsidR="008D35EC" w:rsidP="004610E0" w:rsidRDefault="008D35EC" w14:paraId="04798E31"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Τμήμα:</w:t>
      </w:r>
    </w:p>
    <w:p w:rsidRPr="003B4DAB" w:rsidR="008D35EC" w:rsidP="004610E0" w:rsidRDefault="008D35EC" w14:paraId="04798E32"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Σχολή:</w:t>
      </w:r>
    </w:p>
    <w:p w:rsidRPr="003B4DAB" w:rsidR="008D35EC" w:rsidP="004610E0" w:rsidRDefault="008D35EC" w14:paraId="04798E33" w14:textId="77777777">
      <w:pPr>
        <w:spacing w:after="120"/>
        <w:ind w:left="720"/>
        <w:jc w:val="both"/>
        <w:rPr>
          <w:rFonts w:asciiTheme="majorHAnsi" w:hAnsiTheme="majorHAnsi" w:eastAsiaTheme="minorEastAsia" w:cstheme="majorHAnsi"/>
          <w:color w:val="000000"/>
          <w:sz w:val="23"/>
          <w:szCs w:val="23"/>
          <w:lang w:val="el-GR" w:eastAsia="ja-JP"/>
        </w:rPr>
      </w:pPr>
      <w:r w:rsidRPr="003B4DAB">
        <w:rPr>
          <w:rFonts w:asciiTheme="majorHAnsi" w:hAnsiTheme="majorHAnsi" w:eastAsiaTheme="minorEastAsia" w:cstheme="majorHAnsi"/>
          <w:color w:val="000000"/>
          <w:sz w:val="23"/>
          <w:szCs w:val="23"/>
          <w:lang w:val="el-GR" w:eastAsia="ja-JP"/>
        </w:rPr>
        <w:t xml:space="preserve">Πλήρες βιογραφικό σημείωμα: </w:t>
      </w:r>
      <w:r w:rsidRPr="003B4DAB">
        <w:rPr>
          <w:rFonts w:asciiTheme="majorHAnsi" w:hAnsiTheme="majorHAnsi" w:cstheme="majorHAnsi"/>
          <w:b/>
          <w:color w:val="808080" w:themeColor="background1" w:themeShade="80"/>
          <w:lang w:val="el-GR"/>
        </w:rPr>
        <w:t xml:space="preserve">(συμπληρώστε το </w:t>
      </w:r>
      <w:r w:rsidRPr="003B4DAB">
        <w:rPr>
          <w:rFonts w:asciiTheme="majorHAnsi" w:hAnsiTheme="majorHAnsi" w:cstheme="majorHAnsi"/>
          <w:b/>
          <w:color w:val="808080" w:themeColor="background1" w:themeShade="80"/>
        </w:rPr>
        <w:t>link</w:t>
      </w:r>
      <w:r w:rsidRPr="003B4DAB">
        <w:rPr>
          <w:rFonts w:asciiTheme="majorHAnsi" w:hAnsiTheme="majorHAnsi" w:cstheme="majorHAnsi"/>
          <w:b/>
          <w:color w:val="808080" w:themeColor="background1" w:themeShade="80"/>
          <w:lang w:val="el-GR"/>
        </w:rPr>
        <w:t xml:space="preserve"> που οδηγεί στο πλήρες βιογραφικό σημείωμα)</w:t>
      </w:r>
    </w:p>
    <w:p w:rsidRPr="003B4DAB" w:rsidR="008D35EC" w:rsidP="004610E0" w:rsidRDefault="008D35EC" w14:paraId="04798E34" w14:textId="7C2923A4">
      <w:pPr>
        <w:spacing w:after="120"/>
        <w:ind w:left="720"/>
        <w:jc w:val="both"/>
        <w:rPr>
          <w:rFonts w:asciiTheme="majorHAnsi" w:hAnsiTheme="majorHAnsi" w:cstheme="majorHAnsi"/>
          <w:b/>
          <w:color w:val="808080" w:themeColor="background1" w:themeShade="80"/>
          <w:lang w:val="el-GR"/>
        </w:rPr>
      </w:pPr>
      <w:r w:rsidRPr="003B4DAB">
        <w:rPr>
          <w:rFonts w:asciiTheme="majorHAnsi" w:hAnsiTheme="majorHAnsi" w:eastAsiaTheme="minorEastAsia" w:cstheme="majorHAnsi"/>
          <w:color w:val="000000"/>
          <w:sz w:val="23"/>
          <w:szCs w:val="23"/>
          <w:lang w:val="el-GR" w:eastAsia="ja-JP"/>
        </w:rPr>
        <w:t xml:space="preserve">Σύντομο βιογραφικό σημείωμα: </w:t>
      </w:r>
      <w:r w:rsidRPr="003B4DAB">
        <w:rPr>
          <w:rFonts w:asciiTheme="majorHAnsi" w:hAnsiTheme="majorHAnsi" w:cstheme="majorHAnsi"/>
          <w:b/>
          <w:color w:val="808080" w:themeColor="background1" w:themeShade="80"/>
          <w:lang w:val="el-GR"/>
        </w:rPr>
        <w:t>(συμπληρώνεται μια σύντομη περιγραφή – έως δύο παραγράφους – του βιογραφικού σημειώματος)</w:t>
      </w:r>
    </w:p>
    <w:p w:rsidRPr="003B4DAB" w:rsidR="00D95D11" w:rsidP="00D95D11" w:rsidRDefault="00D95D11" w14:paraId="51493400" w14:textId="77777777">
      <w:pPr>
        <w:spacing w:line="288" w:lineRule="auto"/>
        <w:ind w:left="720"/>
        <w:jc w:val="both"/>
        <w:rPr>
          <w:rFonts w:asciiTheme="majorHAnsi" w:hAnsiTheme="majorHAnsi" w:eastAsiaTheme="minorEastAsia" w:cstheme="majorHAnsi"/>
          <w:color w:val="000000"/>
          <w:sz w:val="23"/>
          <w:szCs w:val="23"/>
          <w:lang w:val="el-GR" w:eastAsia="ja-JP"/>
        </w:rPr>
      </w:pPr>
    </w:p>
    <w:p w:rsidRPr="003B4DAB" w:rsidR="00B65961" w:rsidP="0096583B" w:rsidRDefault="00B65961" w14:paraId="04798E36" w14:textId="77777777">
      <w:pPr>
        <w:spacing w:after="120" w:line="288" w:lineRule="auto"/>
        <w:ind w:left="714"/>
        <w:jc w:val="both"/>
        <w:rPr>
          <w:rFonts w:asciiTheme="majorHAnsi" w:hAnsiTheme="majorHAnsi" w:cstheme="majorHAnsi"/>
          <w:b/>
        </w:rPr>
      </w:pPr>
      <w:proofErr w:type="spellStart"/>
      <w:r w:rsidRPr="003B4DAB">
        <w:rPr>
          <w:rFonts w:asciiTheme="majorHAnsi" w:hAnsiTheme="majorHAnsi" w:cstheme="majorHAnsi"/>
          <w:b/>
        </w:rPr>
        <w:lastRenderedPageBreak/>
        <w:t>Θεμ</w:t>
      </w:r>
      <w:proofErr w:type="spellEnd"/>
      <w:r w:rsidRPr="003B4DAB">
        <w:rPr>
          <w:rFonts w:asciiTheme="majorHAnsi" w:hAnsiTheme="majorHAnsi" w:cstheme="majorHAnsi"/>
          <w:b/>
        </w:rPr>
        <w:t xml:space="preserve">ατικό </w:t>
      </w:r>
      <w:proofErr w:type="spellStart"/>
      <w:r w:rsidRPr="003B4DAB">
        <w:rPr>
          <w:rFonts w:asciiTheme="majorHAnsi" w:hAnsiTheme="majorHAnsi" w:cstheme="majorHAnsi"/>
          <w:b/>
        </w:rPr>
        <w:t>Πεδίο</w:t>
      </w:r>
      <w:proofErr w:type="spellEnd"/>
      <w:r w:rsidRPr="003B4DAB">
        <w:rPr>
          <w:rFonts w:asciiTheme="majorHAnsi" w:hAnsiTheme="majorHAnsi" w:cstheme="majorHAnsi"/>
          <w:b/>
        </w:rPr>
        <w:t xml:space="preserve">: </w:t>
      </w:r>
    </w:p>
    <w:tbl>
      <w:tblPr>
        <w:tblStyle w:val="ab"/>
        <w:tblW w:w="8869" w:type="dxa"/>
        <w:tblInd w:w="624" w:type="dxa"/>
        <w:tblLook w:val="04A0" w:firstRow="1" w:lastRow="0" w:firstColumn="1" w:lastColumn="0" w:noHBand="0" w:noVBand="1"/>
      </w:tblPr>
      <w:tblGrid>
        <w:gridCol w:w="8869"/>
      </w:tblGrid>
      <w:tr w:rsidRPr="000669A0" w:rsidR="00B65961" w:rsidTr="00B65961" w14:paraId="04798E38" w14:textId="77777777">
        <w:tc>
          <w:tcPr>
            <w:tcW w:w="8869" w:type="dxa"/>
          </w:tcPr>
          <w:p w:rsidRPr="003B4DAB" w:rsidR="00B65961" w:rsidP="00FD3E89" w:rsidRDefault="00B53C8E" w14:paraId="04798E37" w14:textId="77777777">
            <w:pPr>
              <w:spacing w:line="288" w:lineRule="auto"/>
              <w:jc w:val="both"/>
              <w:rPr>
                <w:rFonts w:asciiTheme="majorHAnsi" w:hAnsiTheme="majorHAnsi" w:cstheme="majorHAnsi"/>
                <w:lang w:val="el-GR"/>
              </w:rPr>
            </w:pPr>
            <w:r w:rsidRPr="003B4DAB">
              <w:rPr>
                <w:rFonts w:asciiTheme="majorHAnsi" w:hAnsiTheme="majorHAnsi" w:cstheme="majorHAnsi"/>
                <w:b/>
                <w:color w:val="808080" w:themeColor="background1" w:themeShade="80"/>
                <w:lang w:val="el-GR"/>
              </w:rPr>
              <w:t>(αναφέρετε το θεματικό πεδίο στο οποίο εντάσσεται το πρόγραμμα π.χ. Υγεία και Πρόνοια ή Οργάνωση και Διοίκηση Επιχειρήσεων)</w:t>
            </w:r>
          </w:p>
        </w:tc>
      </w:tr>
    </w:tbl>
    <w:p w:rsidRPr="003B4DAB" w:rsidR="00B65961" w:rsidP="00FD3E89" w:rsidRDefault="00B65961" w14:paraId="04798E39" w14:textId="77777777">
      <w:pPr>
        <w:spacing w:line="288" w:lineRule="auto"/>
        <w:jc w:val="both"/>
        <w:rPr>
          <w:rFonts w:asciiTheme="majorHAnsi" w:hAnsiTheme="majorHAnsi" w:cstheme="majorHAnsi"/>
          <w:lang w:val="el-GR"/>
        </w:rPr>
      </w:pPr>
    </w:p>
    <w:p w:rsidRPr="003B4DAB" w:rsidR="00B65961" w:rsidP="00B65961" w:rsidRDefault="00B65961" w14:paraId="04798E3A" w14:textId="77777777">
      <w:pPr>
        <w:spacing w:after="120" w:line="288" w:lineRule="auto"/>
        <w:ind w:left="714"/>
        <w:jc w:val="both"/>
        <w:rPr>
          <w:rFonts w:asciiTheme="majorHAnsi" w:hAnsiTheme="majorHAnsi" w:cstheme="majorHAnsi"/>
          <w:b/>
        </w:rPr>
      </w:pPr>
      <w:proofErr w:type="spellStart"/>
      <w:r w:rsidRPr="003B4DAB">
        <w:rPr>
          <w:rFonts w:asciiTheme="majorHAnsi" w:hAnsiTheme="majorHAnsi" w:cstheme="majorHAnsi"/>
          <w:b/>
        </w:rPr>
        <w:t>Θεμ</w:t>
      </w:r>
      <w:proofErr w:type="spellEnd"/>
      <w:r w:rsidRPr="003B4DAB">
        <w:rPr>
          <w:rFonts w:asciiTheme="majorHAnsi" w:hAnsiTheme="majorHAnsi" w:cstheme="majorHAnsi"/>
          <w:b/>
        </w:rPr>
        <w:t xml:space="preserve">ατικές </w:t>
      </w:r>
      <w:proofErr w:type="spellStart"/>
      <w:r w:rsidRPr="003B4DAB">
        <w:rPr>
          <w:rFonts w:asciiTheme="majorHAnsi" w:hAnsiTheme="majorHAnsi" w:cstheme="majorHAnsi"/>
          <w:b/>
        </w:rPr>
        <w:t>Ενότητες</w:t>
      </w:r>
      <w:proofErr w:type="spellEnd"/>
      <w:r w:rsidRPr="003B4DAB">
        <w:rPr>
          <w:rFonts w:asciiTheme="majorHAnsi" w:hAnsiTheme="majorHAnsi" w:cstheme="majorHAnsi"/>
          <w:b/>
        </w:rPr>
        <w:t xml:space="preserve">: </w:t>
      </w:r>
    </w:p>
    <w:tbl>
      <w:tblPr>
        <w:tblStyle w:val="ab"/>
        <w:tblW w:w="0" w:type="auto"/>
        <w:tblInd w:w="704" w:type="dxa"/>
        <w:tblLook w:val="04A0" w:firstRow="1" w:lastRow="0" w:firstColumn="1" w:lastColumn="0" w:noHBand="0" w:noVBand="1"/>
      </w:tblPr>
      <w:tblGrid>
        <w:gridCol w:w="8783"/>
      </w:tblGrid>
      <w:tr w:rsidRPr="003B4DAB" w:rsidR="00B65961" w:rsidTr="00B65961" w14:paraId="04798E40" w14:textId="77777777">
        <w:tc>
          <w:tcPr>
            <w:tcW w:w="8783" w:type="dxa"/>
          </w:tcPr>
          <w:p w:rsidRPr="003B4DAB" w:rsidR="00B53C8E" w:rsidP="00FD3E89" w:rsidRDefault="00B53C8E" w14:paraId="04798E3B" w14:textId="77777777">
            <w:pPr>
              <w:spacing w:line="288" w:lineRule="auto"/>
              <w:jc w:val="both"/>
              <w:rPr>
                <w:rFonts w:asciiTheme="majorHAnsi" w:hAnsiTheme="majorHAnsi" w:cstheme="majorHAnsi"/>
                <w:lang w:val="el-GR"/>
              </w:rPr>
            </w:pPr>
            <w:r w:rsidRPr="003B4DAB">
              <w:rPr>
                <w:rFonts w:asciiTheme="majorHAnsi" w:hAnsiTheme="majorHAnsi" w:cstheme="majorHAnsi"/>
                <w:b/>
                <w:color w:val="808080" w:themeColor="background1" w:themeShade="80"/>
                <w:lang w:val="el-GR"/>
              </w:rPr>
              <w:t>(αναφέρετε τις θεματικές ενότητες του προγράμματος)</w:t>
            </w:r>
          </w:p>
          <w:p w:rsidRPr="003B4DAB" w:rsidR="00B65961" w:rsidP="00FD3E89" w:rsidRDefault="00B65961" w14:paraId="04798E3C" w14:textId="77777777">
            <w:pPr>
              <w:jc w:val="both"/>
              <w:rPr>
                <w:rFonts w:asciiTheme="majorHAnsi" w:hAnsiTheme="majorHAnsi" w:cstheme="majorHAnsi"/>
                <w:lang w:val="el-GR"/>
              </w:rPr>
            </w:pPr>
            <w:r w:rsidRPr="003B4DAB">
              <w:rPr>
                <w:rFonts w:asciiTheme="majorHAnsi" w:hAnsiTheme="majorHAnsi" w:cstheme="majorHAnsi"/>
              </w:rPr>
              <w:t>1.</w:t>
            </w:r>
            <w:r w:rsidRPr="003B4DAB" w:rsidR="00B53C8E">
              <w:rPr>
                <w:rFonts w:asciiTheme="majorHAnsi" w:hAnsiTheme="majorHAnsi" w:cstheme="majorHAnsi"/>
                <w:lang w:val="el-GR"/>
              </w:rPr>
              <w:t xml:space="preserve"> </w:t>
            </w:r>
          </w:p>
          <w:p w:rsidRPr="003B4DAB" w:rsidR="00B65961" w:rsidP="00FD3E89" w:rsidRDefault="00B65961" w14:paraId="04798E3D" w14:textId="77777777">
            <w:pPr>
              <w:jc w:val="both"/>
              <w:rPr>
                <w:rFonts w:asciiTheme="majorHAnsi" w:hAnsiTheme="majorHAnsi" w:cstheme="majorHAnsi"/>
              </w:rPr>
            </w:pPr>
            <w:r w:rsidRPr="003B4DAB">
              <w:rPr>
                <w:rFonts w:asciiTheme="majorHAnsi" w:hAnsiTheme="majorHAnsi" w:cstheme="majorHAnsi"/>
              </w:rPr>
              <w:t>2.</w:t>
            </w:r>
          </w:p>
          <w:p w:rsidRPr="003B4DAB" w:rsidR="00B65961" w:rsidP="00FD3E89" w:rsidRDefault="00B65961" w14:paraId="04798E3E" w14:textId="77777777">
            <w:pPr>
              <w:jc w:val="both"/>
              <w:rPr>
                <w:rFonts w:asciiTheme="majorHAnsi" w:hAnsiTheme="majorHAnsi" w:cstheme="majorHAnsi"/>
              </w:rPr>
            </w:pPr>
            <w:r w:rsidRPr="003B4DAB">
              <w:rPr>
                <w:rFonts w:asciiTheme="majorHAnsi" w:hAnsiTheme="majorHAnsi" w:cstheme="majorHAnsi"/>
              </w:rPr>
              <w:t>3.</w:t>
            </w:r>
          </w:p>
          <w:p w:rsidRPr="003B4DAB" w:rsidR="00B65961" w:rsidP="00FD3E89" w:rsidRDefault="00B65961" w14:paraId="04798E3F" w14:textId="77777777">
            <w:pPr>
              <w:jc w:val="both"/>
              <w:rPr>
                <w:rFonts w:asciiTheme="majorHAnsi" w:hAnsiTheme="majorHAnsi" w:cstheme="majorHAnsi"/>
              </w:rPr>
            </w:pPr>
            <w:r w:rsidRPr="003B4DAB">
              <w:rPr>
                <w:rFonts w:asciiTheme="majorHAnsi" w:hAnsiTheme="majorHAnsi" w:cstheme="majorHAnsi"/>
              </w:rPr>
              <w:t>4.</w:t>
            </w:r>
          </w:p>
        </w:tc>
      </w:tr>
    </w:tbl>
    <w:p w:rsidRPr="003B4DAB" w:rsidR="00B65961" w:rsidP="00FD3E89" w:rsidRDefault="00B65961" w14:paraId="04798E41" w14:textId="77777777">
      <w:pPr>
        <w:spacing w:line="288" w:lineRule="auto"/>
        <w:jc w:val="both"/>
        <w:rPr>
          <w:rFonts w:asciiTheme="majorHAnsi" w:hAnsiTheme="majorHAnsi" w:cstheme="majorHAnsi"/>
        </w:rPr>
      </w:pPr>
    </w:p>
    <w:p w:rsidRPr="003B4DAB" w:rsidR="00B61A7A" w:rsidP="00B61A7A" w:rsidRDefault="00B61A7A" w14:paraId="04798E42" w14:textId="77777777">
      <w:pPr>
        <w:spacing w:after="120" w:line="288" w:lineRule="auto"/>
        <w:ind w:left="714"/>
        <w:jc w:val="both"/>
        <w:rPr>
          <w:rFonts w:asciiTheme="majorHAnsi" w:hAnsiTheme="majorHAnsi" w:cstheme="majorHAnsi"/>
          <w:b/>
        </w:rPr>
      </w:pPr>
      <w:proofErr w:type="spellStart"/>
      <w:r w:rsidRPr="003B4DAB">
        <w:rPr>
          <w:rFonts w:asciiTheme="majorHAnsi" w:hAnsiTheme="majorHAnsi" w:cstheme="majorHAnsi"/>
          <w:b/>
        </w:rPr>
        <w:t>Μέθοδος</w:t>
      </w:r>
      <w:proofErr w:type="spellEnd"/>
      <w:r w:rsidRPr="003B4DAB">
        <w:rPr>
          <w:rFonts w:asciiTheme="majorHAnsi" w:hAnsiTheme="majorHAnsi" w:cstheme="majorHAnsi"/>
          <w:b/>
        </w:rPr>
        <w:t xml:space="preserve"> </w:t>
      </w:r>
      <w:proofErr w:type="spellStart"/>
      <w:r w:rsidRPr="003B4DAB">
        <w:rPr>
          <w:rFonts w:asciiTheme="majorHAnsi" w:hAnsiTheme="majorHAnsi" w:cstheme="majorHAnsi"/>
          <w:b/>
        </w:rPr>
        <w:t>Υλο</w:t>
      </w:r>
      <w:proofErr w:type="spellEnd"/>
      <w:r w:rsidRPr="003B4DAB">
        <w:rPr>
          <w:rFonts w:asciiTheme="majorHAnsi" w:hAnsiTheme="majorHAnsi" w:cstheme="majorHAnsi"/>
          <w:b/>
        </w:rPr>
        <w:t xml:space="preserve">ποίησης: </w:t>
      </w:r>
    </w:p>
    <w:tbl>
      <w:tblPr>
        <w:tblStyle w:val="ab"/>
        <w:tblW w:w="8869" w:type="dxa"/>
        <w:tblInd w:w="624" w:type="dxa"/>
        <w:tblLook w:val="04A0" w:firstRow="1" w:lastRow="0" w:firstColumn="1" w:lastColumn="0" w:noHBand="0" w:noVBand="1"/>
      </w:tblPr>
      <w:tblGrid>
        <w:gridCol w:w="8869"/>
      </w:tblGrid>
      <w:tr w:rsidRPr="000669A0" w:rsidR="00B61A7A" w:rsidTr="00DE3FCC" w14:paraId="04798E45" w14:textId="77777777">
        <w:tc>
          <w:tcPr>
            <w:tcW w:w="8869" w:type="dxa"/>
          </w:tcPr>
          <w:p w:rsidRPr="003B4DAB" w:rsidR="003D5469" w:rsidP="00DE3FCC" w:rsidRDefault="003D5469" w14:paraId="04798E43" w14:textId="201E7FD6">
            <w:pPr>
              <w:spacing w:after="120" w:line="288" w:lineRule="auto"/>
              <w:jc w:val="both"/>
              <w:rPr>
                <w:rFonts w:asciiTheme="majorHAnsi" w:hAnsiTheme="majorHAnsi" w:cstheme="majorHAnsi"/>
                <w:lang w:val="el-GR"/>
              </w:rPr>
            </w:pPr>
            <w:r w:rsidRPr="003B4DAB">
              <w:rPr>
                <w:rFonts w:asciiTheme="majorHAnsi" w:hAnsiTheme="majorHAnsi" w:cstheme="majorHAnsi"/>
                <w:b/>
                <w:color w:val="808080" w:themeColor="background1" w:themeShade="80"/>
                <w:lang w:val="el-GR"/>
              </w:rPr>
              <w:t>(αναφέρετε τη μέθοδο υλοποίησης του προγράμματος π.χ. Δι</w:t>
            </w:r>
            <w:r w:rsidR="000D1C6A">
              <w:rPr>
                <w:rFonts w:asciiTheme="majorHAnsi" w:hAnsiTheme="majorHAnsi" w:cstheme="majorHAnsi"/>
                <w:b/>
                <w:color w:val="808080" w:themeColor="background1" w:themeShade="80"/>
                <w:lang w:val="el-GR"/>
              </w:rPr>
              <w:t>ά</w:t>
            </w:r>
            <w:r w:rsidRPr="003B4DAB">
              <w:rPr>
                <w:rFonts w:asciiTheme="majorHAnsi" w:hAnsiTheme="majorHAnsi" w:cstheme="majorHAnsi"/>
                <w:b/>
                <w:color w:val="808080" w:themeColor="background1" w:themeShade="80"/>
                <w:lang w:val="el-GR"/>
              </w:rPr>
              <w:t xml:space="preserve"> ζώσης, εξ αποστάσεως εκπαίδευση ή συνδυασμός)</w:t>
            </w:r>
          </w:p>
          <w:p w:rsidRPr="003B4DAB" w:rsidR="00B61A7A" w:rsidP="00FD3E89" w:rsidRDefault="00B61A7A" w14:paraId="04798E44" w14:textId="77777777">
            <w:pPr>
              <w:spacing w:after="120" w:line="288" w:lineRule="auto"/>
              <w:jc w:val="both"/>
              <w:rPr>
                <w:rFonts w:asciiTheme="majorHAnsi" w:hAnsiTheme="majorHAnsi" w:cstheme="majorHAnsi"/>
                <w:lang w:val="el-GR"/>
              </w:rPr>
            </w:pPr>
          </w:p>
        </w:tc>
      </w:tr>
    </w:tbl>
    <w:p w:rsidRPr="003B4DAB" w:rsidR="009807F5" w:rsidP="00FD3E89" w:rsidRDefault="009807F5" w14:paraId="04798E46" w14:textId="77777777">
      <w:pPr>
        <w:spacing w:line="288" w:lineRule="auto"/>
        <w:jc w:val="both"/>
        <w:rPr>
          <w:rFonts w:asciiTheme="majorHAnsi" w:hAnsiTheme="majorHAnsi" w:cstheme="majorHAnsi"/>
          <w:lang w:val="el-GR"/>
        </w:rPr>
      </w:pPr>
    </w:p>
    <w:p w:rsidRPr="003B4DAB" w:rsidR="00B61A7A" w:rsidP="00B61A7A" w:rsidRDefault="00655875" w14:paraId="04798E47" w14:textId="77777777">
      <w:pPr>
        <w:spacing w:after="120" w:line="288" w:lineRule="auto"/>
        <w:ind w:left="714"/>
        <w:jc w:val="both"/>
        <w:rPr>
          <w:rFonts w:asciiTheme="majorHAnsi" w:hAnsiTheme="majorHAnsi" w:cstheme="majorHAnsi"/>
          <w:b/>
        </w:rPr>
      </w:pPr>
      <w:proofErr w:type="spellStart"/>
      <w:r w:rsidRPr="003B4DAB">
        <w:rPr>
          <w:rFonts w:asciiTheme="majorHAnsi" w:hAnsiTheme="majorHAnsi" w:cstheme="majorHAnsi"/>
          <w:b/>
        </w:rPr>
        <w:t>Διδ</w:t>
      </w:r>
      <w:proofErr w:type="spellEnd"/>
      <w:r w:rsidRPr="003B4DAB">
        <w:rPr>
          <w:rFonts w:asciiTheme="majorHAnsi" w:hAnsiTheme="majorHAnsi" w:cstheme="majorHAnsi"/>
          <w:b/>
        </w:rPr>
        <w:t xml:space="preserve">ακτικές </w:t>
      </w:r>
      <w:proofErr w:type="spellStart"/>
      <w:r w:rsidRPr="003B4DAB">
        <w:rPr>
          <w:rFonts w:asciiTheme="majorHAnsi" w:hAnsiTheme="majorHAnsi" w:cstheme="majorHAnsi"/>
          <w:b/>
        </w:rPr>
        <w:t>Ώρες</w:t>
      </w:r>
      <w:proofErr w:type="spellEnd"/>
      <w:r w:rsidRPr="003B4DAB" w:rsidR="00B61A7A">
        <w:rPr>
          <w:rFonts w:asciiTheme="majorHAnsi" w:hAnsiTheme="majorHAnsi" w:cstheme="majorHAnsi"/>
          <w:b/>
        </w:rPr>
        <w:t xml:space="preserve">: </w:t>
      </w:r>
    </w:p>
    <w:tbl>
      <w:tblPr>
        <w:tblStyle w:val="ab"/>
        <w:tblW w:w="8869" w:type="dxa"/>
        <w:tblInd w:w="624" w:type="dxa"/>
        <w:tblLook w:val="04A0" w:firstRow="1" w:lastRow="0" w:firstColumn="1" w:lastColumn="0" w:noHBand="0" w:noVBand="1"/>
      </w:tblPr>
      <w:tblGrid>
        <w:gridCol w:w="8869"/>
      </w:tblGrid>
      <w:tr w:rsidRPr="003B4DAB" w:rsidR="00B61A7A" w:rsidTr="00DE3FCC" w14:paraId="04798E51" w14:textId="77777777">
        <w:tc>
          <w:tcPr>
            <w:tcW w:w="8869" w:type="dxa"/>
          </w:tcPr>
          <w:p w:rsidRPr="003B4DAB" w:rsidR="003D5469" w:rsidRDefault="003D5469" w14:paraId="04798E48" w14:textId="77777777">
            <w:pPr>
              <w:rPr>
                <w:rFonts w:asciiTheme="majorHAnsi" w:hAnsiTheme="majorHAnsi" w:cstheme="majorHAnsi"/>
                <w:lang w:val="el-GR"/>
              </w:rPr>
            </w:pPr>
            <w:r w:rsidRPr="003B4DAB">
              <w:rPr>
                <w:rFonts w:asciiTheme="majorHAnsi" w:hAnsiTheme="majorHAnsi" w:cstheme="majorHAnsi"/>
                <w:b/>
                <w:color w:val="808080" w:themeColor="background1" w:themeShade="80"/>
                <w:lang w:val="el-GR"/>
              </w:rPr>
              <w:t>(αναφέρετε τις διδακτικές ώρες του προγράμματος ανά κατηγορία και στο σύνολο)</w:t>
            </w:r>
          </w:p>
          <w:tbl>
            <w:tblPr>
              <w:tblpPr w:leftFromText="180" w:rightFromText="180" w:vertAnchor="text" w:horzAnchor="margin" w:tblpY="109"/>
              <w:tblW w:w="8647" w:type="dxa"/>
              <w:tblLook w:val="04A0" w:firstRow="1" w:lastRow="0" w:firstColumn="1" w:lastColumn="0" w:noHBand="0" w:noVBand="1"/>
            </w:tblPr>
            <w:tblGrid>
              <w:gridCol w:w="4113"/>
              <w:gridCol w:w="4534"/>
            </w:tblGrid>
            <w:tr w:rsidRPr="003B4DAB" w:rsidR="001F6128" w:rsidTr="001F6128" w14:paraId="04798E4F" w14:textId="77777777">
              <w:tc>
                <w:tcPr>
                  <w:tcW w:w="2378" w:type="pct"/>
                  <w:hideMark/>
                </w:tcPr>
                <w:p w:rsidRPr="003B4DAB" w:rsidR="001F6128" w:rsidP="000D1C6A" w:rsidRDefault="000D1C6A" w14:paraId="04798E49" w14:textId="054C543A">
                  <w:pPr>
                    <w:pStyle w:val="aa"/>
                    <w:numPr>
                      <w:ilvl w:val="0"/>
                      <w:numId w:val="5"/>
                    </w:numPr>
                    <w:spacing w:line="360" w:lineRule="exact"/>
                    <w:ind w:left="176" w:hanging="284"/>
                    <w:rPr>
                      <w:rFonts w:asciiTheme="majorHAnsi" w:hAnsiTheme="majorHAnsi" w:cstheme="majorHAnsi"/>
                    </w:rPr>
                  </w:pPr>
                  <w:r>
                    <w:rPr>
                      <w:rFonts w:asciiTheme="majorHAnsi" w:hAnsiTheme="majorHAnsi" w:cstheme="majorHAnsi"/>
                      <w:lang w:val="el-GR"/>
                    </w:rPr>
                    <w:t>Διά</w:t>
                  </w:r>
                  <w:r w:rsidRPr="003B4DAB" w:rsidR="001F6128">
                    <w:rPr>
                      <w:rFonts w:asciiTheme="majorHAnsi" w:hAnsiTheme="majorHAnsi" w:cstheme="majorHAnsi"/>
                    </w:rPr>
                    <w:t xml:space="preserve"> </w:t>
                  </w:r>
                  <w:r>
                    <w:rPr>
                      <w:rFonts w:asciiTheme="majorHAnsi" w:hAnsiTheme="majorHAnsi" w:cstheme="majorHAnsi"/>
                      <w:lang w:val="el-GR"/>
                    </w:rPr>
                    <w:t>ζώσης</w:t>
                  </w:r>
                  <w:r w:rsidRPr="003B4DAB" w:rsidR="001F6128">
                    <w:rPr>
                      <w:rFonts w:asciiTheme="majorHAnsi" w:hAnsiTheme="majorHAnsi" w:cstheme="majorHAnsi"/>
                    </w:rPr>
                    <w:t>:</w:t>
                  </w:r>
                </w:p>
                <w:p w:rsidRPr="003B4DAB" w:rsidR="001F6128" w:rsidP="000D1C6A" w:rsidRDefault="000D1C6A" w14:paraId="04798E4A" w14:textId="6453D845">
                  <w:pPr>
                    <w:pStyle w:val="aa"/>
                    <w:numPr>
                      <w:ilvl w:val="0"/>
                      <w:numId w:val="5"/>
                    </w:numPr>
                    <w:spacing w:line="360" w:lineRule="exact"/>
                    <w:ind w:left="176" w:hanging="284"/>
                    <w:rPr>
                      <w:rFonts w:asciiTheme="majorHAnsi" w:hAnsiTheme="majorHAnsi" w:cstheme="majorHAnsi"/>
                    </w:rPr>
                  </w:pPr>
                  <w:proofErr w:type="spellStart"/>
                  <w:r>
                    <w:rPr>
                      <w:rFonts w:asciiTheme="majorHAnsi" w:hAnsiTheme="majorHAnsi" w:cstheme="majorHAnsi"/>
                      <w:lang w:val="el-GR"/>
                    </w:rPr>
                    <w:t>Τηλεκπαίδευση</w:t>
                  </w:r>
                  <w:proofErr w:type="spellEnd"/>
                  <w:r>
                    <w:rPr>
                      <w:rFonts w:asciiTheme="majorHAnsi" w:hAnsiTheme="majorHAnsi" w:cstheme="majorHAnsi"/>
                      <w:lang w:val="el-GR"/>
                    </w:rPr>
                    <w:t xml:space="preserve"> – Σύγχρονη</w:t>
                  </w:r>
                  <w:r w:rsidRPr="003B4DAB" w:rsidR="001F6128">
                    <w:rPr>
                      <w:rFonts w:asciiTheme="majorHAnsi" w:hAnsiTheme="majorHAnsi" w:cstheme="majorHAnsi"/>
                    </w:rPr>
                    <w:t xml:space="preserve">: </w:t>
                  </w:r>
                </w:p>
                <w:p w:rsidRPr="003B4DAB" w:rsidR="001F6128" w:rsidP="000D1C6A" w:rsidRDefault="000D1C6A" w14:paraId="04798E4B" w14:textId="5ED7D23D">
                  <w:pPr>
                    <w:pStyle w:val="aa"/>
                    <w:numPr>
                      <w:ilvl w:val="0"/>
                      <w:numId w:val="5"/>
                    </w:numPr>
                    <w:spacing w:line="360" w:lineRule="exact"/>
                    <w:ind w:left="176" w:hanging="284"/>
                    <w:rPr>
                      <w:rFonts w:asciiTheme="majorHAnsi" w:hAnsiTheme="majorHAnsi" w:cstheme="majorHAnsi"/>
                    </w:rPr>
                  </w:pPr>
                  <w:proofErr w:type="spellStart"/>
                  <w:r>
                    <w:rPr>
                      <w:rFonts w:asciiTheme="majorHAnsi" w:hAnsiTheme="majorHAnsi" w:cstheme="majorHAnsi"/>
                      <w:lang w:val="el-GR"/>
                    </w:rPr>
                    <w:t>Τηλεκπαίδευση</w:t>
                  </w:r>
                  <w:proofErr w:type="spellEnd"/>
                  <w:r>
                    <w:rPr>
                      <w:rFonts w:asciiTheme="majorHAnsi" w:hAnsiTheme="majorHAnsi" w:cstheme="majorHAnsi"/>
                      <w:lang w:val="el-GR"/>
                    </w:rPr>
                    <w:t xml:space="preserve"> – Ασύγχρονη</w:t>
                  </w:r>
                  <w:r w:rsidRPr="003B4DAB" w:rsidR="001F6128">
                    <w:rPr>
                      <w:rFonts w:asciiTheme="majorHAnsi" w:hAnsiTheme="majorHAnsi" w:cstheme="majorHAnsi"/>
                    </w:rPr>
                    <w:t xml:space="preserve">: </w:t>
                  </w:r>
                </w:p>
                <w:p w:rsidRPr="000D1C6A" w:rsidR="001F6128" w:rsidP="001F6128" w:rsidRDefault="003D5469" w14:paraId="04798E4D" w14:textId="58D100F8">
                  <w:pPr>
                    <w:pStyle w:val="aa"/>
                    <w:numPr>
                      <w:ilvl w:val="0"/>
                      <w:numId w:val="5"/>
                    </w:numPr>
                    <w:spacing w:line="360" w:lineRule="exact"/>
                    <w:ind w:left="176" w:hanging="284"/>
                    <w:rPr>
                      <w:rFonts w:asciiTheme="majorHAnsi" w:hAnsiTheme="majorHAnsi" w:cstheme="majorHAnsi"/>
                    </w:rPr>
                  </w:pPr>
                  <w:r w:rsidRPr="003B4DAB">
                    <w:rPr>
                      <w:rFonts w:asciiTheme="majorHAnsi" w:hAnsiTheme="majorHAnsi" w:cstheme="majorHAnsi"/>
                      <w:lang w:val="el-GR"/>
                    </w:rPr>
                    <w:t xml:space="preserve">Σύνολο Ωρών: </w:t>
                  </w:r>
                </w:p>
              </w:tc>
              <w:tc>
                <w:tcPr>
                  <w:tcW w:w="2622" w:type="pct"/>
                  <w:hideMark/>
                </w:tcPr>
                <w:p w:rsidRPr="003B4DAB" w:rsidR="001F6128" w:rsidP="001F6128" w:rsidRDefault="001F6128" w14:paraId="04798E4E" w14:textId="77777777">
                  <w:pPr>
                    <w:rPr>
                      <w:rFonts w:asciiTheme="majorHAnsi" w:hAnsiTheme="majorHAnsi" w:cstheme="majorHAnsi"/>
                      <w:b/>
                      <w:sz w:val="22"/>
                      <w:szCs w:val="22"/>
                      <w:lang w:val="el-GR"/>
                    </w:rPr>
                  </w:pPr>
                </w:p>
              </w:tc>
            </w:tr>
          </w:tbl>
          <w:p w:rsidRPr="003B4DAB" w:rsidR="001F6128" w:rsidP="00DE3FCC" w:rsidRDefault="001F6128" w14:paraId="04798E50" w14:textId="77777777">
            <w:pPr>
              <w:spacing w:after="120" w:line="288" w:lineRule="auto"/>
              <w:jc w:val="both"/>
              <w:rPr>
                <w:rFonts w:asciiTheme="majorHAnsi" w:hAnsiTheme="majorHAnsi" w:cstheme="majorHAnsi"/>
                <w:lang w:val="el-GR"/>
              </w:rPr>
            </w:pPr>
          </w:p>
        </w:tc>
      </w:tr>
    </w:tbl>
    <w:p w:rsidRPr="003B4DAB" w:rsidR="00B65961" w:rsidP="00FD3E89" w:rsidRDefault="00B65961" w14:paraId="04798E52" w14:textId="77777777">
      <w:pPr>
        <w:spacing w:line="288" w:lineRule="auto"/>
        <w:jc w:val="both"/>
        <w:rPr>
          <w:rFonts w:asciiTheme="majorHAnsi" w:hAnsiTheme="majorHAnsi" w:cstheme="majorHAnsi"/>
          <w:lang w:val="el-GR"/>
        </w:rPr>
      </w:pPr>
    </w:p>
    <w:p w:rsidRPr="003B4DAB" w:rsidR="00F72C54" w:rsidP="00F72C54" w:rsidRDefault="00F72C54" w14:paraId="04798E53" w14:textId="77777777">
      <w:pPr>
        <w:spacing w:after="120" w:line="288" w:lineRule="auto"/>
        <w:ind w:left="714"/>
        <w:jc w:val="both"/>
        <w:rPr>
          <w:rFonts w:asciiTheme="majorHAnsi" w:hAnsiTheme="majorHAnsi" w:cstheme="majorHAnsi"/>
          <w:b/>
        </w:rPr>
      </w:pPr>
      <w:r w:rsidRPr="003B4DAB">
        <w:rPr>
          <w:rFonts w:asciiTheme="majorHAnsi" w:hAnsiTheme="majorHAnsi" w:cstheme="majorHAnsi"/>
          <w:b/>
          <w:lang w:val="el-GR"/>
        </w:rPr>
        <w:t>Διδακτικές Μονάδες</w:t>
      </w:r>
      <w:r w:rsidRPr="003B4DAB" w:rsidR="00611B61">
        <w:rPr>
          <w:rFonts w:asciiTheme="majorHAnsi" w:hAnsiTheme="majorHAnsi" w:cstheme="majorHAnsi"/>
          <w:b/>
          <w:lang w:val="el-GR"/>
        </w:rPr>
        <w:t xml:space="preserve"> - </w:t>
      </w:r>
      <w:proofErr w:type="spellStart"/>
      <w:r w:rsidRPr="003B4DAB" w:rsidR="00611B61">
        <w:rPr>
          <w:rFonts w:asciiTheme="majorHAnsi" w:hAnsiTheme="majorHAnsi" w:cstheme="majorHAnsi"/>
          <w:b/>
          <w:lang w:val="el-GR"/>
        </w:rPr>
        <w:t>Μοριοδότηση</w:t>
      </w:r>
      <w:proofErr w:type="spellEnd"/>
      <w:r w:rsidRPr="003B4DAB">
        <w:rPr>
          <w:rFonts w:asciiTheme="majorHAnsi" w:hAnsiTheme="majorHAnsi" w:cstheme="majorHAnsi"/>
          <w:b/>
        </w:rPr>
        <w:t xml:space="preserve">: </w:t>
      </w:r>
    </w:p>
    <w:tbl>
      <w:tblPr>
        <w:tblStyle w:val="ab"/>
        <w:tblW w:w="8869" w:type="dxa"/>
        <w:tblInd w:w="624" w:type="dxa"/>
        <w:tblLook w:val="04A0" w:firstRow="1" w:lastRow="0" w:firstColumn="1" w:lastColumn="0" w:noHBand="0" w:noVBand="1"/>
      </w:tblPr>
      <w:tblGrid>
        <w:gridCol w:w="8869"/>
      </w:tblGrid>
      <w:tr w:rsidRPr="003B4DAB" w:rsidR="00F72C54" w:rsidTr="00DE3FCC" w14:paraId="04798E58" w14:textId="77777777">
        <w:tc>
          <w:tcPr>
            <w:tcW w:w="8869" w:type="dxa"/>
          </w:tcPr>
          <w:p w:rsidRPr="003B4DAB" w:rsidR="003D5469" w:rsidP="003D5469" w:rsidRDefault="003D5469" w14:paraId="04798E54" w14:textId="77777777">
            <w:pPr>
              <w:spacing w:after="120" w:line="288" w:lineRule="auto"/>
              <w:jc w:val="both"/>
              <w:rPr>
                <w:rFonts w:asciiTheme="majorHAnsi" w:hAnsiTheme="majorHAnsi" w:cstheme="majorHAnsi"/>
                <w:lang w:val="el-GR"/>
              </w:rPr>
            </w:pPr>
            <w:r w:rsidRPr="003B4DAB">
              <w:rPr>
                <w:rFonts w:asciiTheme="majorHAnsi" w:hAnsiTheme="majorHAnsi" w:cstheme="majorHAnsi"/>
                <w:b/>
                <w:color w:val="808080" w:themeColor="background1" w:themeShade="80"/>
                <w:lang w:val="el-GR"/>
              </w:rPr>
              <w:t xml:space="preserve">(αναφέρετε τις διδακτικές μονάδες του προγράμματος και </w:t>
            </w:r>
            <w:r w:rsidRPr="003B4DAB" w:rsidR="00EB09D7">
              <w:rPr>
                <w:rFonts w:asciiTheme="majorHAnsi" w:hAnsiTheme="majorHAnsi" w:cstheme="majorHAnsi"/>
                <w:b/>
                <w:color w:val="808080" w:themeColor="background1" w:themeShade="80"/>
                <w:lang w:val="el-GR"/>
              </w:rPr>
              <w:t xml:space="preserve">την πιθανή </w:t>
            </w:r>
            <w:proofErr w:type="spellStart"/>
            <w:r w:rsidRPr="003B4DAB" w:rsidR="00EB09D7">
              <w:rPr>
                <w:rFonts w:asciiTheme="majorHAnsi" w:hAnsiTheme="majorHAnsi" w:cstheme="majorHAnsi"/>
                <w:b/>
                <w:color w:val="808080" w:themeColor="background1" w:themeShade="80"/>
                <w:lang w:val="el-GR"/>
              </w:rPr>
              <w:t>μοριοδότηση</w:t>
            </w:r>
            <w:proofErr w:type="spellEnd"/>
            <w:r w:rsidRPr="003B4DAB" w:rsidR="00EB09D7">
              <w:rPr>
                <w:rFonts w:asciiTheme="majorHAnsi" w:hAnsiTheme="majorHAnsi" w:cstheme="majorHAnsi"/>
                <w:b/>
                <w:color w:val="808080" w:themeColor="background1" w:themeShade="80"/>
                <w:lang w:val="el-GR"/>
              </w:rPr>
              <w:t xml:space="preserve"> που προσφέρει</w:t>
            </w:r>
            <w:r w:rsidRPr="003B4DAB">
              <w:rPr>
                <w:rFonts w:asciiTheme="majorHAnsi" w:hAnsiTheme="majorHAnsi" w:cstheme="majorHAnsi"/>
                <w:b/>
                <w:color w:val="808080" w:themeColor="background1" w:themeShade="80"/>
                <w:lang w:val="el-GR"/>
              </w:rPr>
              <w:t>)</w:t>
            </w:r>
          </w:p>
          <w:p w:rsidRPr="003B4DAB" w:rsidR="00F72C54" w:rsidP="002E4FBD" w:rsidRDefault="002E4FBD" w14:paraId="04798E55" w14:textId="77777777">
            <w:pPr>
              <w:pStyle w:val="aa"/>
              <w:numPr>
                <w:ilvl w:val="0"/>
                <w:numId w:val="6"/>
              </w:numPr>
              <w:spacing w:after="120" w:line="288" w:lineRule="auto"/>
              <w:ind w:left="258" w:hanging="258"/>
              <w:jc w:val="both"/>
              <w:rPr>
                <w:rFonts w:asciiTheme="majorHAnsi" w:hAnsiTheme="majorHAnsi" w:cstheme="majorHAnsi"/>
                <w:lang w:val="el-GR"/>
              </w:rPr>
            </w:pPr>
            <w:r w:rsidRPr="003B4DAB">
              <w:rPr>
                <w:rFonts w:asciiTheme="majorHAnsi" w:hAnsiTheme="majorHAnsi" w:cstheme="majorHAnsi"/>
              </w:rPr>
              <w:t xml:space="preserve">ECTS: </w:t>
            </w:r>
          </w:p>
          <w:p w:rsidRPr="003B4DAB" w:rsidR="002E4FBD" w:rsidP="002E4FBD" w:rsidRDefault="002E4FBD" w14:paraId="04798E56" w14:textId="77777777">
            <w:pPr>
              <w:pStyle w:val="aa"/>
              <w:numPr>
                <w:ilvl w:val="0"/>
                <w:numId w:val="6"/>
              </w:numPr>
              <w:spacing w:after="120" w:line="288" w:lineRule="auto"/>
              <w:ind w:left="258" w:hanging="258"/>
              <w:jc w:val="both"/>
              <w:rPr>
                <w:rFonts w:asciiTheme="majorHAnsi" w:hAnsiTheme="majorHAnsi" w:cstheme="majorHAnsi"/>
                <w:lang w:val="el-GR"/>
              </w:rPr>
            </w:pPr>
            <w:r w:rsidRPr="003B4DAB">
              <w:rPr>
                <w:rFonts w:asciiTheme="majorHAnsi" w:hAnsiTheme="majorHAnsi" w:cstheme="majorHAnsi"/>
              </w:rPr>
              <w:t xml:space="preserve">ECVET: </w:t>
            </w:r>
          </w:p>
          <w:p w:rsidRPr="003B4DAB" w:rsidR="00611B61" w:rsidP="002E4FBD" w:rsidRDefault="00611B61" w14:paraId="04798E57" w14:textId="77777777">
            <w:pPr>
              <w:pStyle w:val="aa"/>
              <w:numPr>
                <w:ilvl w:val="0"/>
                <w:numId w:val="6"/>
              </w:numPr>
              <w:spacing w:after="120" w:line="288" w:lineRule="auto"/>
              <w:ind w:left="258" w:hanging="258"/>
              <w:jc w:val="both"/>
              <w:rPr>
                <w:rFonts w:asciiTheme="majorHAnsi" w:hAnsiTheme="majorHAnsi" w:cstheme="majorHAnsi"/>
                <w:lang w:val="el-GR"/>
              </w:rPr>
            </w:pPr>
            <w:proofErr w:type="spellStart"/>
            <w:r w:rsidRPr="003B4DAB">
              <w:rPr>
                <w:rFonts w:asciiTheme="majorHAnsi" w:hAnsiTheme="majorHAnsi" w:cstheme="majorHAnsi"/>
              </w:rPr>
              <w:t>Μοριοδότηση</w:t>
            </w:r>
            <w:proofErr w:type="spellEnd"/>
            <w:r w:rsidRPr="003B4DAB">
              <w:rPr>
                <w:rFonts w:asciiTheme="majorHAnsi" w:hAnsiTheme="majorHAnsi" w:cstheme="majorHAnsi"/>
              </w:rPr>
              <w:t xml:space="preserve"> (</w:t>
            </w:r>
            <w:proofErr w:type="spellStart"/>
            <w:r w:rsidRPr="003B4DAB">
              <w:rPr>
                <w:rFonts w:asciiTheme="majorHAnsi" w:hAnsiTheme="majorHAnsi" w:cstheme="majorHAnsi"/>
              </w:rPr>
              <w:t>εφόσον</w:t>
            </w:r>
            <w:proofErr w:type="spellEnd"/>
            <w:r w:rsidRPr="003B4DAB">
              <w:rPr>
                <w:rFonts w:asciiTheme="majorHAnsi" w:hAnsiTheme="majorHAnsi" w:cstheme="majorHAnsi"/>
              </w:rPr>
              <w:t xml:space="preserve"> υπ</w:t>
            </w:r>
            <w:proofErr w:type="spellStart"/>
            <w:r w:rsidRPr="003B4DAB">
              <w:rPr>
                <w:rFonts w:asciiTheme="majorHAnsi" w:hAnsiTheme="majorHAnsi" w:cstheme="majorHAnsi"/>
              </w:rPr>
              <w:t>άρχει</w:t>
            </w:r>
            <w:proofErr w:type="spellEnd"/>
            <w:r w:rsidRPr="003B4DAB">
              <w:rPr>
                <w:rFonts w:asciiTheme="majorHAnsi" w:hAnsiTheme="majorHAnsi" w:cstheme="majorHAnsi"/>
              </w:rPr>
              <w:t xml:space="preserve">): </w:t>
            </w:r>
          </w:p>
        </w:tc>
      </w:tr>
    </w:tbl>
    <w:p w:rsidR="00FD3E89" w:rsidP="00FD3E89" w:rsidRDefault="00FD3E89" w14:paraId="17344D52" w14:textId="77777777">
      <w:pPr>
        <w:spacing w:line="288" w:lineRule="auto"/>
        <w:ind w:left="714"/>
        <w:jc w:val="both"/>
        <w:rPr>
          <w:rFonts w:asciiTheme="majorHAnsi" w:hAnsiTheme="majorHAnsi" w:cstheme="majorHAnsi"/>
          <w:b/>
          <w:lang w:val="el-GR"/>
        </w:rPr>
      </w:pPr>
    </w:p>
    <w:p w:rsidRPr="003B4DAB" w:rsidR="00DC715E" w:rsidP="00DC715E" w:rsidRDefault="00DC715E" w14:paraId="43D31202" w14:textId="3F78C542">
      <w:pPr>
        <w:spacing w:after="120" w:line="288" w:lineRule="auto"/>
        <w:ind w:left="714"/>
        <w:jc w:val="both"/>
        <w:rPr>
          <w:rFonts w:asciiTheme="majorHAnsi" w:hAnsiTheme="majorHAnsi" w:cstheme="majorHAnsi"/>
          <w:b/>
        </w:rPr>
      </w:pPr>
      <w:r>
        <w:rPr>
          <w:rFonts w:asciiTheme="majorHAnsi" w:hAnsiTheme="majorHAnsi" w:cstheme="majorHAnsi"/>
          <w:b/>
          <w:lang w:val="el-GR"/>
        </w:rPr>
        <w:t>Τέλη Παρακολούθησης</w:t>
      </w:r>
      <w:r w:rsidRPr="003B4DAB">
        <w:rPr>
          <w:rFonts w:asciiTheme="majorHAnsi" w:hAnsiTheme="majorHAnsi" w:cstheme="majorHAnsi"/>
          <w:b/>
        </w:rPr>
        <w:t xml:space="preserve">: </w:t>
      </w:r>
    </w:p>
    <w:tbl>
      <w:tblPr>
        <w:tblStyle w:val="ab"/>
        <w:tblW w:w="8869" w:type="dxa"/>
        <w:tblInd w:w="624" w:type="dxa"/>
        <w:tblLook w:val="04A0" w:firstRow="1" w:lastRow="0" w:firstColumn="1" w:lastColumn="0" w:noHBand="0" w:noVBand="1"/>
      </w:tblPr>
      <w:tblGrid>
        <w:gridCol w:w="8869"/>
      </w:tblGrid>
      <w:tr w:rsidRPr="000669A0" w:rsidR="00DC715E" w:rsidTr="00017217" w14:paraId="28A8727B" w14:textId="77777777">
        <w:tc>
          <w:tcPr>
            <w:tcW w:w="8869" w:type="dxa"/>
          </w:tcPr>
          <w:p w:rsidRPr="003B4DAB" w:rsidR="00DC715E" w:rsidP="00017217" w:rsidRDefault="00DC715E" w14:paraId="13669CDD" w14:textId="169B64FB">
            <w:pPr>
              <w:spacing w:after="120" w:line="288" w:lineRule="auto"/>
              <w:jc w:val="both"/>
              <w:rPr>
                <w:rFonts w:asciiTheme="majorHAnsi" w:hAnsiTheme="majorHAnsi" w:cstheme="majorHAnsi"/>
                <w:lang w:val="el-GR"/>
              </w:rPr>
            </w:pPr>
            <w:r w:rsidRPr="003B4DAB">
              <w:rPr>
                <w:rFonts w:asciiTheme="majorHAnsi" w:hAnsiTheme="majorHAnsi" w:cstheme="majorHAnsi"/>
                <w:b/>
                <w:color w:val="808080" w:themeColor="background1" w:themeShade="80"/>
                <w:lang w:val="el-GR"/>
              </w:rPr>
              <w:t>(αναφέρετε</w:t>
            </w:r>
            <w:r>
              <w:rPr>
                <w:rFonts w:asciiTheme="majorHAnsi" w:hAnsiTheme="majorHAnsi" w:cstheme="majorHAnsi"/>
                <w:b/>
                <w:color w:val="808080" w:themeColor="background1" w:themeShade="80"/>
                <w:lang w:val="el-GR"/>
              </w:rPr>
              <w:t xml:space="preserve"> το ύψος των τελών παρακολούθησης, εφόσον υπάρχουν, καθώς και τυχόν εκπτώσεις</w:t>
            </w:r>
            <w:r w:rsidRPr="003B4DAB">
              <w:rPr>
                <w:rFonts w:asciiTheme="majorHAnsi" w:hAnsiTheme="majorHAnsi" w:cstheme="majorHAnsi"/>
                <w:b/>
                <w:color w:val="808080" w:themeColor="background1" w:themeShade="80"/>
                <w:lang w:val="el-GR"/>
              </w:rPr>
              <w:t>)</w:t>
            </w:r>
          </w:p>
          <w:p w:rsidRPr="003B4DAB" w:rsidR="00DC715E" w:rsidP="00017217" w:rsidRDefault="00DC715E" w14:paraId="629C7E5C" w14:textId="77777777">
            <w:pPr>
              <w:spacing w:after="120" w:line="288" w:lineRule="auto"/>
              <w:jc w:val="both"/>
              <w:rPr>
                <w:rFonts w:asciiTheme="majorHAnsi" w:hAnsiTheme="majorHAnsi" w:cstheme="majorHAnsi"/>
                <w:lang w:val="el-GR"/>
              </w:rPr>
            </w:pPr>
          </w:p>
        </w:tc>
      </w:tr>
    </w:tbl>
    <w:p w:rsidR="00D95D11" w:rsidP="00D95D11" w:rsidRDefault="00D95D11" w14:paraId="228B62D4" w14:textId="3377ED51">
      <w:pPr>
        <w:pStyle w:val="2"/>
        <w:ind w:firstLine="714"/>
        <w:rPr>
          <w:rFonts w:cstheme="majorHAnsi"/>
          <w:b/>
          <w:color w:val="auto"/>
          <w:sz w:val="22"/>
          <w:szCs w:val="22"/>
          <w:lang w:val="el-GR" w:eastAsia="ja-JP"/>
        </w:rPr>
      </w:pPr>
    </w:p>
    <w:p w:rsidRPr="00FD3E89" w:rsidR="00FD3E89" w:rsidP="00FD3E89" w:rsidRDefault="00FD3E89" w14:paraId="1AD7FFF0" w14:textId="77777777">
      <w:pPr>
        <w:rPr>
          <w:lang w:val="el-GR" w:eastAsia="ja-JP"/>
        </w:rPr>
      </w:pPr>
    </w:p>
    <w:p w:rsidRPr="003B4DAB" w:rsidR="002E4FBD" w:rsidP="00D95D11" w:rsidRDefault="00702E35" w14:paraId="04798E5A" w14:textId="1C69D133">
      <w:pPr>
        <w:pStyle w:val="2"/>
        <w:ind w:firstLine="714"/>
        <w:rPr>
          <w:rFonts w:cstheme="majorHAnsi"/>
          <w:b/>
          <w:color w:val="auto"/>
          <w:sz w:val="28"/>
          <w:szCs w:val="28"/>
          <w:lang w:val="el-GR" w:eastAsia="ja-JP"/>
        </w:rPr>
      </w:pPr>
      <w:bookmarkStart w:name="_Toc151715886" w:id="3"/>
      <w:r w:rsidRPr="003B4DAB">
        <w:rPr>
          <w:rFonts w:cstheme="majorHAnsi"/>
          <w:b/>
          <w:color w:val="auto"/>
          <w:sz w:val="28"/>
          <w:szCs w:val="28"/>
          <w:lang w:val="el-GR" w:eastAsia="ja-JP"/>
        </w:rPr>
        <w:lastRenderedPageBreak/>
        <w:t>1</w:t>
      </w:r>
      <w:r w:rsidRPr="003B4DAB" w:rsidR="002E4FBD">
        <w:rPr>
          <w:rFonts w:cstheme="majorHAnsi"/>
          <w:b/>
          <w:color w:val="auto"/>
          <w:sz w:val="28"/>
          <w:szCs w:val="28"/>
          <w:lang w:val="el-GR" w:eastAsia="ja-JP"/>
        </w:rPr>
        <w:t>.2</w:t>
      </w:r>
      <w:r w:rsidRPr="003B4DAB" w:rsidR="00D95D11">
        <w:rPr>
          <w:rFonts w:cstheme="majorHAnsi"/>
          <w:b/>
          <w:color w:val="auto"/>
          <w:sz w:val="28"/>
          <w:szCs w:val="28"/>
          <w:lang w:val="el-GR" w:eastAsia="ja-JP"/>
        </w:rPr>
        <w:t>.</w:t>
      </w:r>
      <w:r w:rsidRPr="003B4DAB" w:rsidR="002E4FBD">
        <w:rPr>
          <w:rFonts w:cstheme="majorHAnsi"/>
          <w:b/>
          <w:color w:val="auto"/>
          <w:sz w:val="28"/>
          <w:szCs w:val="28"/>
          <w:lang w:val="el-GR" w:eastAsia="ja-JP"/>
        </w:rPr>
        <w:t xml:space="preserve"> </w:t>
      </w:r>
      <w:r w:rsidRPr="003B4DAB" w:rsidR="00262C4C">
        <w:rPr>
          <w:rFonts w:cstheme="majorHAnsi"/>
          <w:b/>
          <w:color w:val="auto"/>
          <w:sz w:val="28"/>
          <w:szCs w:val="28"/>
          <w:lang w:val="el-GR" w:eastAsia="ja-JP"/>
        </w:rPr>
        <w:t>Στόχος</w:t>
      </w:r>
      <w:r w:rsidRPr="003B4DAB" w:rsidR="008D35EC">
        <w:rPr>
          <w:rFonts w:cstheme="majorHAnsi"/>
          <w:b/>
          <w:color w:val="auto"/>
          <w:sz w:val="28"/>
          <w:szCs w:val="28"/>
          <w:lang w:val="el-GR" w:eastAsia="ja-JP"/>
        </w:rPr>
        <w:t xml:space="preserve"> – Σκοπός</w:t>
      </w:r>
      <w:r w:rsidRPr="003B4DAB" w:rsidR="00262C4C">
        <w:rPr>
          <w:rFonts w:cstheme="majorHAnsi"/>
          <w:b/>
          <w:color w:val="auto"/>
          <w:sz w:val="28"/>
          <w:szCs w:val="28"/>
          <w:lang w:val="el-GR" w:eastAsia="ja-JP"/>
        </w:rPr>
        <w:t xml:space="preserve"> Προγράμματος</w:t>
      </w:r>
      <w:bookmarkEnd w:id="3"/>
    </w:p>
    <w:p w:rsidRPr="003B4DAB" w:rsidR="00D95D11" w:rsidP="00D95D11" w:rsidRDefault="00D95D11" w14:paraId="4E26B478" w14:textId="77777777">
      <w:pPr>
        <w:rPr>
          <w:rFonts w:asciiTheme="majorHAnsi" w:hAnsiTheme="majorHAnsi" w:cstheme="majorHAnsi"/>
          <w:lang w:val="el-GR" w:eastAsia="ja-JP"/>
        </w:rPr>
      </w:pPr>
    </w:p>
    <w:tbl>
      <w:tblPr>
        <w:tblStyle w:val="ab"/>
        <w:tblW w:w="0" w:type="auto"/>
        <w:tblInd w:w="714" w:type="dxa"/>
        <w:tblLook w:val="04A0" w:firstRow="1" w:lastRow="0" w:firstColumn="1" w:lastColumn="0" w:noHBand="0" w:noVBand="1"/>
      </w:tblPr>
      <w:tblGrid>
        <w:gridCol w:w="8998"/>
      </w:tblGrid>
      <w:tr w:rsidRPr="000669A0" w:rsidR="002E4FBD" w:rsidTr="00DC715E" w14:paraId="04798E5E" w14:textId="77777777">
        <w:trPr>
          <w:trHeight w:val="2680"/>
        </w:trPr>
        <w:tc>
          <w:tcPr>
            <w:tcW w:w="9487" w:type="dxa"/>
          </w:tcPr>
          <w:p w:rsidRPr="003B4DAB" w:rsidR="00EB09D7" w:rsidP="00EB09D7" w:rsidRDefault="00EB09D7" w14:paraId="04798E5B" w14:textId="77777777">
            <w:pPr>
              <w:spacing w:after="120" w:line="288" w:lineRule="auto"/>
              <w:jc w:val="both"/>
              <w:rPr>
                <w:rFonts w:asciiTheme="majorHAnsi" w:hAnsiTheme="majorHAnsi" w:cstheme="majorHAnsi"/>
                <w:lang w:val="el-GR"/>
              </w:rPr>
            </w:pPr>
            <w:r w:rsidRPr="003B4DAB">
              <w:rPr>
                <w:rFonts w:asciiTheme="majorHAnsi" w:hAnsiTheme="majorHAnsi" w:cstheme="majorHAnsi"/>
                <w:b/>
                <w:color w:val="808080" w:themeColor="background1" w:themeShade="80"/>
                <w:lang w:val="el-GR"/>
              </w:rPr>
              <w:t>(αναφέρετε το αντικείμενο, την αναγκαιότητα και τους στόχους του προγράμματος)</w:t>
            </w:r>
          </w:p>
          <w:p w:rsidRPr="003B4DAB" w:rsidR="002E4FBD" w:rsidP="00F72C54" w:rsidRDefault="002E4FBD" w14:paraId="04798E5C" w14:textId="77777777">
            <w:pPr>
              <w:spacing w:after="120" w:line="288" w:lineRule="auto"/>
              <w:jc w:val="both"/>
              <w:rPr>
                <w:rFonts w:asciiTheme="majorHAnsi" w:hAnsiTheme="majorHAnsi" w:cstheme="majorHAnsi"/>
                <w:b/>
                <w:lang w:val="el-GR"/>
              </w:rPr>
            </w:pPr>
          </w:p>
          <w:p w:rsidR="00EB09D7" w:rsidP="00F72C54" w:rsidRDefault="00EB09D7" w14:paraId="5B70C93C" w14:textId="77777777">
            <w:pPr>
              <w:spacing w:after="120" w:line="288" w:lineRule="auto"/>
              <w:jc w:val="both"/>
              <w:rPr>
                <w:rFonts w:asciiTheme="majorHAnsi" w:hAnsiTheme="majorHAnsi" w:cstheme="majorHAnsi"/>
                <w:b/>
                <w:lang w:val="el-GR"/>
              </w:rPr>
            </w:pPr>
          </w:p>
          <w:p w:rsidR="000669A0" w:rsidP="00F72C54" w:rsidRDefault="000669A0" w14:paraId="3616B4B7" w14:textId="77777777">
            <w:pPr>
              <w:spacing w:after="120" w:line="288" w:lineRule="auto"/>
              <w:jc w:val="both"/>
              <w:rPr>
                <w:rFonts w:asciiTheme="majorHAnsi" w:hAnsiTheme="majorHAnsi" w:cstheme="majorHAnsi"/>
                <w:b/>
                <w:lang w:val="el-GR"/>
              </w:rPr>
            </w:pPr>
          </w:p>
          <w:p w:rsidR="000669A0" w:rsidP="00F72C54" w:rsidRDefault="000669A0" w14:paraId="7AB6135F" w14:textId="77777777">
            <w:pPr>
              <w:spacing w:after="120" w:line="288" w:lineRule="auto"/>
              <w:jc w:val="both"/>
              <w:rPr>
                <w:rFonts w:asciiTheme="majorHAnsi" w:hAnsiTheme="majorHAnsi" w:cstheme="majorHAnsi"/>
                <w:b/>
                <w:lang w:val="el-GR"/>
              </w:rPr>
            </w:pPr>
          </w:p>
          <w:p w:rsidR="000669A0" w:rsidP="00F72C54" w:rsidRDefault="000669A0" w14:paraId="6EB20F17" w14:textId="77777777">
            <w:pPr>
              <w:spacing w:after="120" w:line="288" w:lineRule="auto"/>
              <w:jc w:val="both"/>
              <w:rPr>
                <w:rFonts w:asciiTheme="majorHAnsi" w:hAnsiTheme="majorHAnsi" w:cstheme="majorHAnsi"/>
                <w:b/>
                <w:lang w:val="el-GR"/>
              </w:rPr>
            </w:pPr>
          </w:p>
          <w:p w:rsidRPr="003B4DAB" w:rsidR="000669A0" w:rsidP="00F72C54" w:rsidRDefault="000669A0" w14:paraId="04798E5D" w14:textId="361214BB">
            <w:pPr>
              <w:spacing w:after="120" w:line="288" w:lineRule="auto"/>
              <w:jc w:val="both"/>
              <w:rPr>
                <w:rFonts w:asciiTheme="majorHAnsi" w:hAnsiTheme="majorHAnsi" w:cstheme="majorHAnsi"/>
                <w:b/>
                <w:lang w:val="el-GR"/>
              </w:rPr>
            </w:pPr>
          </w:p>
        </w:tc>
      </w:tr>
    </w:tbl>
    <w:p w:rsidR="002E4FBD" w:rsidP="000669A0" w:rsidRDefault="002E4FBD" w14:paraId="04798E5F" w14:textId="618BE63E">
      <w:pPr>
        <w:pStyle w:val="2"/>
        <w:spacing w:before="240"/>
        <w:ind w:firstLine="714"/>
        <w:rPr>
          <w:rFonts w:cstheme="majorHAnsi"/>
          <w:b/>
          <w:lang w:val="el-GR"/>
        </w:rPr>
      </w:pPr>
    </w:p>
    <w:p w:rsidR="000669A0" w:rsidP="00F72C54" w:rsidRDefault="000669A0" w14:paraId="4F0CCF6F" w14:textId="77777777">
      <w:pPr>
        <w:spacing w:after="120" w:line="288" w:lineRule="auto"/>
        <w:ind w:left="714"/>
        <w:jc w:val="both"/>
        <w:rPr>
          <w:rFonts w:asciiTheme="majorHAnsi" w:hAnsiTheme="majorHAnsi" w:cstheme="majorHAnsi"/>
          <w:b/>
          <w:lang w:val="el-GR"/>
        </w:rPr>
      </w:pPr>
    </w:p>
    <w:p w:rsidRPr="003B4DAB" w:rsidR="008D35EC" w:rsidP="00D95D11" w:rsidRDefault="008D35EC" w14:paraId="04798E69" w14:textId="5D460D52">
      <w:pPr>
        <w:pStyle w:val="2"/>
        <w:spacing w:before="0" w:line="288" w:lineRule="auto"/>
        <w:ind w:firstLine="714"/>
        <w:rPr>
          <w:rFonts w:cstheme="majorHAnsi"/>
          <w:b/>
          <w:color w:val="auto"/>
          <w:sz w:val="28"/>
          <w:szCs w:val="28"/>
          <w:lang w:val="el-GR" w:eastAsia="ja-JP"/>
        </w:rPr>
      </w:pPr>
      <w:r w:rsidRPr="003B4DAB">
        <w:rPr>
          <w:rFonts w:cstheme="majorHAnsi"/>
          <w:b/>
          <w:color w:val="auto"/>
          <w:sz w:val="28"/>
          <w:szCs w:val="28"/>
          <w:lang w:val="el-GR" w:eastAsia="ja-JP"/>
        </w:rPr>
        <w:t xml:space="preserve"> </w:t>
      </w:r>
      <w:bookmarkStart w:name="_Toc151715887" w:id="4"/>
      <w:r w:rsidRPr="003B4DAB" w:rsidR="00D95D11">
        <w:rPr>
          <w:rFonts w:cstheme="majorHAnsi"/>
          <w:b/>
          <w:color w:val="auto"/>
          <w:sz w:val="28"/>
          <w:szCs w:val="28"/>
          <w:lang w:val="el-GR" w:eastAsia="ja-JP"/>
        </w:rPr>
        <w:t xml:space="preserve">1.3. </w:t>
      </w:r>
      <w:r w:rsidRPr="003B4DAB">
        <w:rPr>
          <w:rFonts w:cstheme="majorHAnsi"/>
          <w:b/>
          <w:color w:val="auto"/>
          <w:sz w:val="28"/>
          <w:szCs w:val="28"/>
          <w:lang w:val="el-GR" w:eastAsia="ja-JP"/>
        </w:rPr>
        <w:t>Μαθησιακά Αποτελέσματα</w:t>
      </w:r>
      <w:bookmarkEnd w:id="4"/>
    </w:p>
    <w:tbl>
      <w:tblPr>
        <w:tblStyle w:val="ab"/>
        <w:tblpPr w:leftFromText="180" w:rightFromText="180" w:vertAnchor="text" w:horzAnchor="margin" w:tblpXSpec="right" w:tblpY="209"/>
        <w:tblW w:w="0" w:type="auto"/>
        <w:tblLook w:val="04A0" w:firstRow="1" w:lastRow="0" w:firstColumn="1" w:lastColumn="0" w:noHBand="0" w:noVBand="1"/>
      </w:tblPr>
      <w:tblGrid>
        <w:gridCol w:w="8999"/>
      </w:tblGrid>
      <w:tr w:rsidRPr="003B4DAB" w:rsidR="000669A0" w:rsidTr="000669A0" w14:paraId="5CB39720" w14:textId="77777777">
        <w:trPr>
          <w:trHeight w:val="2404"/>
        </w:trPr>
        <w:tc>
          <w:tcPr>
            <w:tcW w:w="8999" w:type="dxa"/>
          </w:tcPr>
          <w:p w:rsidRPr="003B4DAB" w:rsidR="000669A0" w:rsidP="000669A0" w:rsidRDefault="000669A0" w14:paraId="7A4D3F87" w14:textId="77777777">
            <w:pPr>
              <w:spacing w:line="288" w:lineRule="auto"/>
              <w:jc w:val="both"/>
              <w:rPr>
                <w:rFonts w:asciiTheme="majorHAnsi" w:hAnsiTheme="majorHAnsi" w:cstheme="majorHAnsi"/>
                <w:lang w:val="el-GR"/>
              </w:rPr>
            </w:pPr>
            <w:r w:rsidRPr="003B4DAB">
              <w:rPr>
                <w:rFonts w:asciiTheme="majorHAnsi" w:hAnsiTheme="majorHAnsi" w:cstheme="majorHAnsi"/>
                <w:b/>
                <w:color w:val="808080" w:themeColor="background1" w:themeShade="80"/>
                <w:lang w:val="el-GR"/>
              </w:rPr>
              <w:t xml:space="preserve">(αναφέρετε τα μαθησιακά αποτελέσματα του προτεινόμενου Προγράμματος με έμφαση στις γνώσεις, τις δεξιότητες και τις ικανότητες που προσφέρει στους εκπαιδευόμενους)  </w:t>
            </w:r>
          </w:p>
          <w:p w:rsidRPr="003B4DAB" w:rsidR="000669A0" w:rsidP="000669A0" w:rsidRDefault="000669A0" w14:paraId="008B12DC" w14:textId="77777777">
            <w:pPr>
              <w:pStyle w:val="aa"/>
              <w:numPr>
                <w:ilvl w:val="0"/>
                <w:numId w:val="15"/>
              </w:numPr>
              <w:jc w:val="both"/>
              <w:rPr>
                <w:rFonts w:asciiTheme="majorHAnsi" w:hAnsiTheme="majorHAnsi" w:cstheme="majorHAnsi"/>
                <w:b/>
                <w:lang w:val="el-GR"/>
              </w:rPr>
            </w:pPr>
            <w:r w:rsidRPr="003B4DAB">
              <w:rPr>
                <w:rFonts w:asciiTheme="majorHAnsi" w:hAnsiTheme="majorHAnsi" w:cstheme="majorHAnsi"/>
                <w:b/>
                <w:lang w:val="el-GR"/>
              </w:rPr>
              <w:t>Γνώσεις</w:t>
            </w:r>
          </w:p>
          <w:p w:rsidR="000669A0" w:rsidP="000669A0" w:rsidRDefault="000669A0" w14:paraId="725F3C4A" w14:textId="77777777">
            <w:pPr>
              <w:pStyle w:val="aa"/>
              <w:jc w:val="both"/>
              <w:rPr>
                <w:rFonts w:asciiTheme="majorHAnsi" w:hAnsiTheme="majorHAnsi" w:cstheme="majorHAnsi"/>
                <w:b/>
                <w:lang w:val="el-GR"/>
              </w:rPr>
            </w:pPr>
          </w:p>
          <w:p w:rsidRPr="003B4DAB" w:rsidR="000669A0" w:rsidP="000669A0" w:rsidRDefault="000669A0" w14:paraId="4A98CFD4" w14:textId="77777777">
            <w:pPr>
              <w:pStyle w:val="aa"/>
              <w:numPr>
                <w:ilvl w:val="0"/>
                <w:numId w:val="15"/>
              </w:numPr>
              <w:jc w:val="both"/>
              <w:rPr>
                <w:rFonts w:asciiTheme="majorHAnsi" w:hAnsiTheme="majorHAnsi" w:cstheme="majorHAnsi"/>
                <w:b/>
                <w:lang w:val="el-GR"/>
              </w:rPr>
            </w:pPr>
            <w:r w:rsidRPr="003B4DAB">
              <w:rPr>
                <w:rFonts w:asciiTheme="majorHAnsi" w:hAnsiTheme="majorHAnsi" w:cstheme="majorHAnsi"/>
                <w:b/>
                <w:lang w:val="el-GR"/>
              </w:rPr>
              <w:t>Δεξιότητες</w:t>
            </w:r>
          </w:p>
          <w:p w:rsidRPr="003B4DAB" w:rsidR="000669A0" w:rsidP="000669A0" w:rsidRDefault="000669A0" w14:paraId="6369E170" w14:textId="77777777">
            <w:pPr>
              <w:pStyle w:val="aa"/>
              <w:rPr>
                <w:rFonts w:asciiTheme="majorHAnsi" w:hAnsiTheme="majorHAnsi" w:cstheme="majorHAnsi"/>
                <w:b/>
                <w:lang w:val="el-GR"/>
              </w:rPr>
            </w:pPr>
          </w:p>
          <w:p w:rsidRPr="003B4DAB" w:rsidR="000669A0" w:rsidP="000669A0" w:rsidRDefault="000669A0" w14:paraId="6FFA7554" w14:textId="77777777">
            <w:pPr>
              <w:pStyle w:val="aa"/>
              <w:numPr>
                <w:ilvl w:val="0"/>
                <w:numId w:val="15"/>
              </w:numPr>
              <w:jc w:val="both"/>
              <w:rPr>
                <w:rFonts w:asciiTheme="majorHAnsi" w:hAnsiTheme="majorHAnsi" w:cstheme="majorHAnsi"/>
                <w:b/>
                <w:lang w:val="el-GR"/>
              </w:rPr>
            </w:pPr>
            <w:r w:rsidRPr="003B4DAB">
              <w:rPr>
                <w:rFonts w:asciiTheme="majorHAnsi" w:hAnsiTheme="majorHAnsi" w:cstheme="majorHAnsi"/>
                <w:b/>
                <w:lang w:val="el-GR"/>
              </w:rPr>
              <w:t>Ικανότητες</w:t>
            </w:r>
          </w:p>
          <w:p w:rsidRPr="003B4DAB" w:rsidR="000669A0" w:rsidP="000669A0" w:rsidRDefault="000669A0" w14:paraId="76740A14" w14:textId="77777777">
            <w:pPr>
              <w:spacing w:line="288" w:lineRule="auto"/>
              <w:jc w:val="both"/>
              <w:rPr>
                <w:rFonts w:asciiTheme="majorHAnsi" w:hAnsiTheme="majorHAnsi" w:cstheme="majorHAnsi"/>
                <w:b/>
                <w:lang w:val="el-GR"/>
              </w:rPr>
            </w:pPr>
            <w:r w:rsidRPr="003B4DAB">
              <w:rPr>
                <w:rFonts w:asciiTheme="majorHAnsi" w:hAnsiTheme="majorHAnsi" w:cstheme="majorHAnsi"/>
                <w:i/>
                <w:sz w:val="22"/>
                <w:lang w:val="el-GR"/>
              </w:rPr>
              <w:t xml:space="preserve"> </w:t>
            </w:r>
          </w:p>
        </w:tc>
      </w:tr>
    </w:tbl>
    <w:p w:rsidR="009807F5" w:rsidP="00F72C54" w:rsidRDefault="009807F5" w14:paraId="04798E6A" w14:textId="25032249">
      <w:pPr>
        <w:spacing w:after="120" w:line="288" w:lineRule="auto"/>
        <w:ind w:left="714"/>
        <w:jc w:val="both"/>
        <w:rPr>
          <w:rFonts w:asciiTheme="majorHAnsi" w:hAnsiTheme="majorHAnsi" w:cstheme="majorHAnsi"/>
          <w:b/>
          <w:lang w:val="el-GR"/>
        </w:rPr>
      </w:pPr>
    </w:p>
    <w:p w:rsidR="000669A0" w:rsidP="004610E0" w:rsidRDefault="000669A0" w14:paraId="63524C49" w14:textId="77777777">
      <w:pPr>
        <w:pStyle w:val="2"/>
        <w:spacing w:before="240"/>
        <w:ind w:firstLine="714"/>
        <w:rPr>
          <w:rFonts w:cstheme="majorHAnsi"/>
          <w:b/>
          <w:color w:val="auto"/>
          <w:sz w:val="28"/>
          <w:szCs w:val="28"/>
          <w:lang w:val="el-GR" w:eastAsia="ja-JP"/>
        </w:rPr>
      </w:pPr>
    </w:p>
    <w:p w:rsidR="000669A0" w:rsidP="004610E0" w:rsidRDefault="000669A0" w14:paraId="711ABF04" w14:textId="77777777">
      <w:pPr>
        <w:pStyle w:val="2"/>
        <w:spacing w:before="240"/>
        <w:ind w:firstLine="714"/>
        <w:rPr>
          <w:rFonts w:cstheme="majorHAnsi"/>
          <w:b/>
          <w:color w:val="auto"/>
          <w:sz w:val="28"/>
          <w:szCs w:val="28"/>
          <w:lang w:val="el-GR" w:eastAsia="ja-JP"/>
        </w:rPr>
      </w:pPr>
    </w:p>
    <w:p w:rsidR="000669A0" w:rsidP="004610E0" w:rsidRDefault="000669A0" w14:paraId="7DD3189C" w14:textId="77777777">
      <w:pPr>
        <w:pStyle w:val="2"/>
        <w:spacing w:before="240"/>
        <w:ind w:firstLine="714"/>
        <w:rPr>
          <w:rFonts w:cstheme="majorHAnsi"/>
          <w:b/>
          <w:color w:val="auto"/>
          <w:sz w:val="28"/>
          <w:szCs w:val="28"/>
          <w:lang w:val="el-GR" w:eastAsia="ja-JP"/>
        </w:rPr>
      </w:pPr>
    </w:p>
    <w:p w:rsidR="000669A0" w:rsidP="004610E0" w:rsidRDefault="000669A0" w14:paraId="69D0330C" w14:textId="77777777">
      <w:pPr>
        <w:pStyle w:val="2"/>
        <w:spacing w:before="240"/>
        <w:ind w:firstLine="714"/>
        <w:rPr>
          <w:rFonts w:cstheme="majorHAnsi"/>
          <w:b/>
          <w:color w:val="auto"/>
          <w:sz w:val="28"/>
          <w:szCs w:val="28"/>
          <w:lang w:val="el-GR" w:eastAsia="ja-JP"/>
        </w:rPr>
      </w:pPr>
    </w:p>
    <w:p w:rsidR="000669A0" w:rsidP="004610E0" w:rsidRDefault="000669A0" w14:paraId="1BA9B70E" w14:textId="77777777">
      <w:pPr>
        <w:pStyle w:val="2"/>
        <w:spacing w:before="240"/>
        <w:ind w:firstLine="714"/>
        <w:rPr>
          <w:rFonts w:cstheme="majorHAnsi"/>
          <w:b/>
          <w:color w:val="auto"/>
          <w:sz w:val="28"/>
          <w:szCs w:val="28"/>
          <w:lang w:val="el-GR" w:eastAsia="ja-JP"/>
        </w:rPr>
      </w:pPr>
    </w:p>
    <w:p w:rsidR="000669A0" w:rsidP="004610E0" w:rsidRDefault="000669A0" w14:paraId="308AA0F3" w14:textId="77777777">
      <w:pPr>
        <w:pStyle w:val="2"/>
        <w:spacing w:before="240"/>
        <w:ind w:firstLine="714"/>
        <w:rPr>
          <w:rFonts w:cstheme="majorHAnsi"/>
          <w:b/>
          <w:color w:val="auto"/>
          <w:sz w:val="28"/>
          <w:szCs w:val="28"/>
          <w:lang w:val="el-GR" w:eastAsia="ja-JP"/>
        </w:rPr>
      </w:pPr>
    </w:p>
    <w:p w:rsidRPr="003B4DAB" w:rsidR="00702E35" w:rsidP="004610E0" w:rsidRDefault="00536064" w14:paraId="04798E72" w14:textId="58E050DA">
      <w:pPr>
        <w:pStyle w:val="2"/>
        <w:spacing w:before="240"/>
        <w:ind w:firstLine="714"/>
        <w:rPr>
          <w:rFonts w:cstheme="majorHAnsi"/>
          <w:b/>
          <w:color w:val="auto"/>
          <w:sz w:val="28"/>
          <w:szCs w:val="28"/>
          <w:lang w:val="el-GR" w:eastAsia="ja-JP"/>
        </w:rPr>
      </w:pPr>
      <w:bookmarkStart w:name="_Toc151715888" w:id="5"/>
      <w:r w:rsidRPr="003B4DAB">
        <w:rPr>
          <w:rFonts w:cstheme="majorHAnsi"/>
          <w:b/>
          <w:color w:val="auto"/>
          <w:sz w:val="28"/>
          <w:szCs w:val="28"/>
          <w:lang w:val="el-GR" w:eastAsia="ja-JP"/>
        </w:rPr>
        <w:t>1.4</w:t>
      </w:r>
      <w:r w:rsidRPr="003B4DAB" w:rsidR="00D95D11">
        <w:rPr>
          <w:rFonts w:cstheme="majorHAnsi"/>
          <w:b/>
          <w:color w:val="auto"/>
          <w:sz w:val="28"/>
          <w:szCs w:val="28"/>
          <w:lang w:val="el-GR" w:eastAsia="ja-JP"/>
        </w:rPr>
        <w:t>.</w:t>
      </w:r>
      <w:r w:rsidRPr="003B4DAB">
        <w:rPr>
          <w:rFonts w:cstheme="majorHAnsi"/>
          <w:b/>
          <w:color w:val="auto"/>
          <w:sz w:val="28"/>
          <w:szCs w:val="28"/>
          <w:lang w:val="el-GR" w:eastAsia="ja-JP"/>
        </w:rPr>
        <w:t xml:space="preserve"> Προϋποθέσεις Συμμετοχής στο Πρόγραμμα</w:t>
      </w:r>
      <w:bookmarkEnd w:id="5"/>
    </w:p>
    <w:p w:rsidRPr="003B4DAB" w:rsidR="00D95D11" w:rsidP="00D95D11" w:rsidRDefault="00D95D11" w14:paraId="100BBEE0" w14:textId="77777777">
      <w:pPr>
        <w:rPr>
          <w:rFonts w:asciiTheme="majorHAnsi" w:hAnsiTheme="majorHAnsi" w:cstheme="majorHAnsi"/>
          <w:lang w:val="el-GR" w:eastAsia="ja-JP"/>
        </w:rPr>
      </w:pPr>
    </w:p>
    <w:tbl>
      <w:tblPr>
        <w:tblStyle w:val="ab"/>
        <w:tblW w:w="0" w:type="auto"/>
        <w:tblInd w:w="714" w:type="dxa"/>
        <w:tblLook w:val="04A0" w:firstRow="1" w:lastRow="0" w:firstColumn="1" w:lastColumn="0" w:noHBand="0" w:noVBand="1"/>
      </w:tblPr>
      <w:tblGrid>
        <w:gridCol w:w="8998"/>
      </w:tblGrid>
      <w:tr w:rsidRPr="000669A0" w:rsidR="00536064" w:rsidTr="00CA5B83" w14:paraId="04798E76" w14:textId="77777777">
        <w:trPr>
          <w:trHeight w:val="3617"/>
        </w:trPr>
        <w:tc>
          <w:tcPr>
            <w:tcW w:w="9487" w:type="dxa"/>
          </w:tcPr>
          <w:p w:rsidRPr="003B4DAB" w:rsidR="00536064" w:rsidP="00CA5B83" w:rsidRDefault="00536064" w14:paraId="04798E73" w14:textId="77777777">
            <w:pPr>
              <w:spacing w:after="120" w:line="288" w:lineRule="auto"/>
              <w:jc w:val="both"/>
              <w:rPr>
                <w:rFonts w:asciiTheme="majorHAnsi" w:hAnsiTheme="majorHAnsi" w:cstheme="majorHAnsi"/>
                <w:lang w:val="el-GR"/>
              </w:rPr>
            </w:pPr>
            <w:r w:rsidRPr="003B4DAB">
              <w:rPr>
                <w:rFonts w:asciiTheme="majorHAnsi" w:hAnsiTheme="majorHAnsi" w:cstheme="majorHAnsi"/>
                <w:b/>
                <w:color w:val="808080" w:themeColor="background1" w:themeShade="80"/>
                <w:lang w:val="el-GR"/>
              </w:rPr>
              <w:t>(αναφέρετε τις προϋποθέσεις που πρέπει να έχουν οι εκπαιδευόμενοι για να συμμετέχουν στο προτεινόμενο πρόγραμμα)</w:t>
            </w:r>
          </w:p>
          <w:p w:rsidRPr="003B4DAB" w:rsidR="00536064" w:rsidP="00CA5B83" w:rsidRDefault="00536064" w14:paraId="04798E74" w14:textId="77777777">
            <w:pPr>
              <w:spacing w:after="120" w:line="288" w:lineRule="auto"/>
              <w:jc w:val="both"/>
              <w:rPr>
                <w:rFonts w:asciiTheme="majorHAnsi" w:hAnsiTheme="majorHAnsi" w:cstheme="majorHAnsi"/>
                <w:b/>
                <w:lang w:val="el-GR"/>
              </w:rPr>
            </w:pPr>
          </w:p>
          <w:p w:rsidR="00536064" w:rsidP="00CA5B83" w:rsidRDefault="00536064" w14:paraId="1EF45DB8" w14:textId="77777777">
            <w:pPr>
              <w:spacing w:after="120" w:line="288" w:lineRule="auto"/>
              <w:jc w:val="both"/>
              <w:rPr>
                <w:rFonts w:asciiTheme="majorHAnsi" w:hAnsiTheme="majorHAnsi" w:cstheme="majorHAnsi"/>
                <w:b/>
                <w:lang w:val="el-GR"/>
              </w:rPr>
            </w:pPr>
          </w:p>
          <w:p w:rsidR="000669A0" w:rsidP="00CA5B83" w:rsidRDefault="000669A0" w14:paraId="0E033EB0" w14:textId="77777777">
            <w:pPr>
              <w:spacing w:after="120" w:line="288" w:lineRule="auto"/>
              <w:jc w:val="both"/>
              <w:rPr>
                <w:rFonts w:asciiTheme="majorHAnsi" w:hAnsiTheme="majorHAnsi" w:cstheme="majorHAnsi"/>
                <w:b/>
                <w:lang w:val="el-GR"/>
              </w:rPr>
            </w:pPr>
          </w:p>
          <w:p w:rsidR="000669A0" w:rsidP="00CA5B83" w:rsidRDefault="000669A0" w14:paraId="6BC5D0F0" w14:textId="77777777">
            <w:pPr>
              <w:spacing w:after="120" w:line="288" w:lineRule="auto"/>
              <w:jc w:val="both"/>
              <w:rPr>
                <w:rFonts w:asciiTheme="majorHAnsi" w:hAnsiTheme="majorHAnsi" w:cstheme="majorHAnsi"/>
                <w:b/>
                <w:lang w:val="el-GR"/>
              </w:rPr>
            </w:pPr>
          </w:p>
          <w:p w:rsidRPr="003B4DAB" w:rsidR="000669A0" w:rsidP="00CA5B83" w:rsidRDefault="000669A0" w14:paraId="04798E75" w14:textId="072399F9">
            <w:pPr>
              <w:spacing w:after="120" w:line="288" w:lineRule="auto"/>
              <w:jc w:val="both"/>
              <w:rPr>
                <w:rFonts w:asciiTheme="majorHAnsi" w:hAnsiTheme="majorHAnsi" w:cstheme="majorHAnsi"/>
                <w:b/>
                <w:lang w:val="el-GR"/>
              </w:rPr>
            </w:pPr>
          </w:p>
        </w:tc>
      </w:tr>
    </w:tbl>
    <w:p w:rsidR="00702E35" w:rsidP="00F72C54" w:rsidRDefault="00702E35" w14:paraId="04798E77" w14:textId="0BCD463A">
      <w:pPr>
        <w:spacing w:after="120" w:line="288" w:lineRule="auto"/>
        <w:ind w:left="714"/>
        <w:jc w:val="both"/>
        <w:rPr>
          <w:rFonts w:asciiTheme="majorHAnsi" w:hAnsiTheme="majorHAnsi" w:cstheme="majorHAnsi"/>
          <w:b/>
          <w:lang w:val="el-GR"/>
        </w:rPr>
      </w:pPr>
    </w:p>
    <w:p w:rsidRPr="003B4DAB" w:rsidR="00625302" w:rsidP="00D95D11" w:rsidRDefault="00D95D11" w14:paraId="04798E78" w14:textId="1F6D3BA5">
      <w:pPr>
        <w:pStyle w:val="2"/>
        <w:spacing w:before="0"/>
        <w:ind w:firstLine="714"/>
        <w:rPr>
          <w:rFonts w:cstheme="majorHAnsi"/>
          <w:b/>
          <w:color w:val="auto"/>
          <w:sz w:val="28"/>
          <w:szCs w:val="28"/>
          <w:lang w:val="el-GR" w:eastAsia="ja-JP"/>
        </w:rPr>
      </w:pPr>
      <w:bookmarkStart w:name="_Toc151715889" w:id="6"/>
      <w:r w:rsidRPr="003B4DAB">
        <w:rPr>
          <w:rFonts w:cstheme="majorHAnsi"/>
          <w:b/>
          <w:color w:val="auto"/>
          <w:sz w:val="28"/>
          <w:szCs w:val="28"/>
          <w:lang w:val="el-GR" w:eastAsia="ja-JP"/>
        </w:rPr>
        <w:lastRenderedPageBreak/>
        <w:t xml:space="preserve">1.5. </w:t>
      </w:r>
      <w:r w:rsidRPr="003B4DAB" w:rsidR="00625302">
        <w:rPr>
          <w:rFonts w:cstheme="majorHAnsi"/>
          <w:b/>
          <w:color w:val="auto"/>
          <w:sz w:val="28"/>
          <w:szCs w:val="28"/>
          <w:lang w:val="el-GR" w:eastAsia="ja-JP"/>
        </w:rPr>
        <w:t>Περίγραμμα Προγράμματος Σπουδών (Διδακτικές Ενότητες)</w:t>
      </w:r>
      <w:bookmarkEnd w:id="6"/>
    </w:p>
    <w:p w:rsidRPr="003B4DAB" w:rsidR="00D95D11" w:rsidP="00D95D11" w:rsidRDefault="00D95D11" w14:paraId="3C95E483" w14:textId="77777777">
      <w:pPr>
        <w:rPr>
          <w:rFonts w:asciiTheme="majorHAnsi" w:hAnsiTheme="majorHAnsi" w:cstheme="majorHAnsi"/>
          <w:lang w:val="el-GR" w:eastAsia="ja-JP"/>
        </w:rPr>
      </w:pPr>
    </w:p>
    <w:p w:rsidR="00B94FCC" w:rsidP="00B94FCC" w:rsidRDefault="00B94FCC" w14:paraId="04798E79" w14:textId="38A080D5">
      <w:pPr>
        <w:spacing w:after="120" w:line="288" w:lineRule="auto"/>
        <w:jc w:val="both"/>
        <w:rPr>
          <w:rFonts w:asciiTheme="majorHAnsi" w:hAnsiTheme="majorHAnsi" w:cstheme="majorHAnsi"/>
          <w:b/>
          <w:color w:val="808080" w:themeColor="background1" w:themeShade="80"/>
          <w:lang w:val="el-GR"/>
        </w:rPr>
      </w:pPr>
      <w:r w:rsidRPr="003B4DAB">
        <w:rPr>
          <w:rFonts w:asciiTheme="majorHAnsi" w:hAnsiTheme="majorHAnsi" w:cstheme="majorHAnsi"/>
          <w:b/>
          <w:color w:val="808080" w:themeColor="background1" w:themeShade="80"/>
          <w:lang w:val="el-GR"/>
        </w:rPr>
        <w:t>(</w:t>
      </w:r>
      <w:r w:rsidRPr="003B4DAB" w:rsidR="00F202BC">
        <w:rPr>
          <w:rFonts w:asciiTheme="majorHAnsi" w:hAnsiTheme="majorHAnsi" w:cstheme="majorHAnsi"/>
          <w:b/>
          <w:color w:val="808080" w:themeColor="background1" w:themeShade="80"/>
          <w:lang w:val="el-GR"/>
        </w:rPr>
        <w:t>Στο Περίγραμμα Προγράμματος Σπουδών παρουσιάζεται το περιεχόμενο των διδακτικών ενοτήτων οι οποίες είναι διαμορφωμένες, σύμφωνα με τα επιδιωκόμενα μαθησιακά αποτελέσματα και περιλαμβάνει τα στοιχεία που εμφανίζονται στον παρακάτω πίνακα. Επιπρόσθετα, αναφέρονται οι ώρες ανά Διδακτική Ενότητα και μέθοδο εκπαίδευσης, καθώς και οι συνολικές ώρες ενασχόλησης που απαιτούνται για την ολοκλήρωση του προγράμματος σύμφωνα με τα στοιχεία του πίνακα που ακολουθεί)</w:t>
      </w:r>
    </w:p>
    <w:p w:rsidRPr="003B4DAB" w:rsidR="001D4978" w:rsidP="00B94FCC" w:rsidRDefault="001D4978" w14:paraId="5121A336" w14:textId="77777777">
      <w:pPr>
        <w:spacing w:after="120" w:line="288" w:lineRule="auto"/>
        <w:jc w:val="both"/>
        <w:rPr>
          <w:rFonts w:asciiTheme="majorHAnsi" w:hAnsiTheme="majorHAnsi" w:cstheme="majorHAnsi"/>
          <w:b/>
          <w:bCs/>
          <w:color w:val="000000"/>
          <w:sz w:val="28"/>
          <w:szCs w:val="28"/>
          <w:lang w:val="el-GR" w:eastAsia="ja-JP"/>
        </w:rPr>
      </w:pPr>
    </w:p>
    <w:tbl>
      <w:tblPr>
        <w:tblStyle w:val="ab"/>
        <w:tblW w:w="0" w:type="auto"/>
        <w:tblLook w:val="04A0" w:firstRow="1" w:lastRow="0" w:firstColumn="1" w:lastColumn="0" w:noHBand="0" w:noVBand="1"/>
      </w:tblPr>
      <w:tblGrid>
        <w:gridCol w:w="637"/>
        <w:gridCol w:w="1314"/>
        <w:gridCol w:w="1559"/>
        <w:gridCol w:w="1495"/>
        <w:gridCol w:w="1885"/>
        <w:gridCol w:w="1217"/>
        <w:gridCol w:w="1569"/>
      </w:tblGrid>
      <w:tr w:rsidRPr="003B4DAB" w:rsidR="00625302" w:rsidTr="001D4978" w14:paraId="04798E81" w14:textId="77777777">
        <w:tc>
          <w:tcPr>
            <w:tcW w:w="637" w:type="dxa"/>
          </w:tcPr>
          <w:p w:rsidRPr="003B4DAB" w:rsidR="00625302" w:rsidP="00625302" w:rsidRDefault="00625302" w14:paraId="04798E7A" w14:textId="77777777">
            <w:pPr>
              <w:spacing w:after="120" w:line="288" w:lineRule="auto"/>
              <w:jc w:val="both"/>
              <w:rPr>
                <w:rFonts w:asciiTheme="majorHAnsi" w:hAnsiTheme="majorHAnsi" w:cstheme="majorHAnsi"/>
                <w:b/>
                <w:bCs/>
                <w:color w:val="000000"/>
                <w:lang w:val="el-GR" w:eastAsia="ja-JP"/>
              </w:rPr>
            </w:pPr>
            <w:r w:rsidRPr="003B4DAB">
              <w:rPr>
                <w:rFonts w:asciiTheme="majorHAnsi" w:hAnsiTheme="majorHAnsi" w:cstheme="majorHAnsi"/>
                <w:b/>
                <w:bCs/>
                <w:color w:val="000000"/>
                <w:lang w:val="el-GR" w:eastAsia="ja-JP"/>
              </w:rPr>
              <w:t>Α/Α</w:t>
            </w:r>
          </w:p>
        </w:tc>
        <w:tc>
          <w:tcPr>
            <w:tcW w:w="1314" w:type="dxa"/>
          </w:tcPr>
          <w:p w:rsidRPr="003B4DAB" w:rsidR="00625302" w:rsidP="001D4978" w:rsidRDefault="00625302" w14:paraId="04798E7B" w14:textId="77777777">
            <w:pPr>
              <w:spacing w:after="120" w:line="288" w:lineRule="auto"/>
              <w:rPr>
                <w:rFonts w:asciiTheme="majorHAnsi" w:hAnsiTheme="majorHAnsi" w:cstheme="majorHAnsi"/>
                <w:b/>
                <w:bCs/>
                <w:color w:val="000000"/>
                <w:lang w:val="el-GR" w:eastAsia="ja-JP"/>
              </w:rPr>
            </w:pPr>
            <w:r w:rsidRPr="003B4DAB">
              <w:rPr>
                <w:rFonts w:asciiTheme="majorHAnsi" w:hAnsiTheme="majorHAnsi" w:cstheme="majorHAnsi"/>
                <w:b/>
                <w:bCs/>
                <w:color w:val="000000"/>
                <w:lang w:val="el-GR" w:eastAsia="ja-JP"/>
              </w:rPr>
              <w:t>Διδακτική Ενότητα</w:t>
            </w:r>
          </w:p>
        </w:tc>
        <w:tc>
          <w:tcPr>
            <w:tcW w:w="1559" w:type="dxa"/>
          </w:tcPr>
          <w:p w:rsidRPr="003B4DAB" w:rsidR="00625302" w:rsidP="001D4978" w:rsidRDefault="00625302" w14:paraId="04798E7C" w14:textId="77777777">
            <w:pPr>
              <w:spacing w:after="120" w:line="288" w:lineRule="auto"/>
              <w:rPr>
                <w:rFonts w:asciiTheme="majorHAnsi" w:hAnsiTheme="majorHAnsi" w:cstheme="majorHAnsi"/>
                <w:b/>
                <w:bCs/>
                <w:color w:val="000000"/>
                <w:lang w:val="el-GR" w:eastAsia="ja-JP"/>
              </w:rPr>
            </w:pPr>
            <w:r w:rsidRPr="003B4DAB">
              <w:rPr>
                <w:rFonts w:asciiTheme="majorHAnsi" w:hAnsiTheme="majorHAnsi" w:cstheme="majorHAnsi"/>
                <w:b/>
                <w:bCs/>
                <w:color w:val="000000"/>
                <w:lang w:val="el-GR" w:eastAsia="ja-JP"/>
              </w:rPr>
              <w:t xml:space="preserve">Τίτλος και περιγραφή </w:t>
            </w:r>
            <w:proofErr w:type="spellStart"/>
            <w:r w:rsidRPr="003B4DAB">
              <w:rPr>
                <w:rFonts w:asciiTheme="majorHAnsi" w:hAnsiTheme="majorHAnsi" w:cstheme="majorHAnsi"/>
                <w:b/>
                <w:bCs/>
                <w:color w:val="000000"/>
                <w:lang w:val="el-GR" w:eastAsia="ja-JP"/>
              </w:rPr>
              <w:t>Υποενότητας</w:t>
            </w:r>
            <w:proofErr w:type="spellEnd"/>
          </w:p>
        </w:tc>
        <w:tc>
          <w:tcPr>
            <w:tcW w:w="1418" w:type="dxa"/>
          </w:tcPr>
          <w:p w:rsidRPr="003B4DAB" w:rsidR="00625302" w:rsidP="001D4978" w:rsidRDefault="00625302" w14:paraId="04798E7D" w14:textId="77777777">
            <w:pPr>
              <w:spacing w:after="120" w:line="288" w:lineRule="auto"/>
              <w:rPr>
                <w:rFonts w:asciiTheme="majorHAnsi" w:hAnsiTheme="majorHAnsi" w:cstheme="majorHAnsi"/>
                <w:b/>
                <w:bCs/>
                <w:color w:val="000000"/>
                <w:lang w:val="el-GR" w:eastAsia="ja-JP"/>
              </w:rPr>
            </w:pPr>
            <w:r w:rsidRPr="003B4DAB">
              <w:rPr>
                <w:rFonts w:asciiTheme="majorHAnsi" w:hAnsiTheme="majorHAnsi" w:cstheme="majorHAnsi"/>
                <w:b/>
                <w:bCs/>
                <w:color w:val="000000"/>
                <w:lang w:val="el-GR" w:eastAsia="ja-JP"/>
              </w:rPr>
              <w:t>Ώρες διδασκαλίας δια ζώσης</w:t>
            </w:r>
          </w:p>
        </w:tc>
        <w:tc>
          <w:tcPr>
            <w:tcW w:w="1885" w:type="dxa"/>
          </w:tcPr>
          <w:p w:rsidRPr="003B4DAB" w:rsidR="00625302" w:rsidP="001D4978" w:rsidRDefault="00625302" w14:paraId="04798E7E" w14:textId="77777777">
            <w:pPr>
              <w:spacing w:after="120" w:line="288" w:lineRule="auto"/>
              <w:rPr>
                <w:rFonts w:asciiTheme="majorHAnsi" w:hAnsiTheme="majorHAnsi" w:cstheme="majorHAnsi"/>
                <w:b/>
                <w:bCs/>
                <w:color w:val="000000"/>
                <w:lang w:val="el-GR" w:eastAsia="ja-JP"/>
              </w:rPr>
            </w:pPr>
            <w:r w:rsidRPr="003B4DAB">
              <w:rPr>
                <w:rFonts w:asciiTheme="majorHAnsi" w:hAnsiTheme="majorHAnsi" w:cstheme="majorHAnsi"/>
                <w:b/>
                <w:bCs/>
                <w:color w:val="000000"/>
                <w:lang w:val="el-GR" w:eastAsia="ja-JP"/>
              </w:rPr>
              <w:t>Ώρες διδασκαλίας εξ αποστάσεως</w:t>
            </w:r>
          </w:p>
        </w:tc>
        <w:tc>
          <w:tcPr>
            <w:tcW w:w="1217" w:type="dxa"/>
          </w:tcPr>
          <w:p w:rsidRPr="003B4DAB" w:rsidR="00625302" w:rsidP="001D4978" w:rsidRDefault="00625302" w14:paraId="04798E7F" w14:textId="77777777">
            <w:pPr>
              <w:spacing w:after="120" w:line="288" w:lineRule="auto"/>
              <w:rPr>
                <w:rFonts w:asciiTheme="majorHAnsi" w:hAnsiTheme="majorHAnsi" w:cstheme="majorHAnsi"/>
                <w:b/>
                <w:bCs/>
                <w:color w:val="000000"/>
                <w:lang w:val="el-GR" w:eastAsia="ja-JP"/>
              </w:rPr>
            </w:pPr>
            <w:r w:rsidRPr="003B4DAB">
              <w:rPr>
                <w:rFonts w:asciiTheme="majorHAnsi" w:hAnsiTheme="majorHAnsi" w:cstheme="majorHAnsi"/>
                <w:b/>
                <w:bCs/>
                <w:color w:val="000000"/>
                <w:lang w:val="el-GR" w:eastAsia="ja-JP"/>
              </w:rPr>
              <w:t>Φόρτος Εργασίας</w:t>
            </w:r>
          </w:p>
        </w:tc>
        <w:tc>
          <w:tcPr>
            <w:tcW w:w="1569" w:type="dxa"/>
          </w:tcPr>
          <w:p w:rsidRPr="003B4DAB" w:rsidR="00625302" w:rsidP="001D4978" w:rsidRDefault="00625302" w14:paraId="04798E80" w14:textId="77777777">
            <w:pPr>
              <w:spacing w:after="120" w:line="288" w:lineRule="auto"/>
              <w:rPr>
                <w:rFonts w:asciiTheme="majorHAnsi" w:hAnsiTheme="majorHAnsi" w:cstheme="majorHAnsi"/>
                <w:b/>
                <w:bCs/>
                <w:color w:val="000000"/>
                <w:lang w:val="el-GR" w:eastAsia="ja-JP"/>
              </w:rPr>
            </w:pPr>
            <w:r w:rsidRPr="003B4DAB">
              <w:rPr>
                <w:rFonts w:asciiTheme="majorHAnsi" w:hAnsiTheme="majorHAnsi" w:cstheme="majorHAnsi"/>
                <w:b/>
                <w:bCs/>
                <w:color w:val="000000"/>
                <w:lang w:val="el-GR" w:eastAsia="ja-JP"/>
              </w:rPr>
              <w:t>Διδάσκοντες</w:t>
            </w:r>
          </w:p>
        </w:tc>
      </w:tr>
      <w:tr w:rsidRPr="003B4DAB" w:rsidR="00625302" w:rsidTr="001D4978" w14:paraId="04798E89" w14:textId="77777777">
        <w:tc>
          <w:tcPr>
            <w:tcW w:w="637" w:type="dxa"/>
          </w:tcPr>
          <w:p w:rsidRPr="003B4DAB" w:rsidR="00625302" w:rsidP="00625302" w:rsidRDefault="00625302" w14:paraId="04798E82"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625302" w:rsidP="00625302" w:rsidRDefault="00625302" w14:paraId="04798E83"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625302" w:rsidP="00625302" w:rsidRDefault="00625302" w14:paraId="04798E84"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625302" w:rsidP="00625302" w:rsidRDefault="00625302" w14:paraId="04798E85"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625302" w:rsidP="00625302" w:rsidRDefault="00625302" w14:paraId="04798E86"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625302" w:rsidP="00625302" w:rsidRDefault="00625302" w14:paraId="04798E87"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625302" w:rsidP="00625302" w:rsidRDefault="00625302" w14:paraId="04798E88" w14:textId="77777777">
            <w:pPr>
              <w:spacing w:after="120" w:line="288" w:lineRule="auto"/>
              <w:jc w:val="both"/>
              <w:rPr>
                <w:rFonts w:asciiTheme="majorHAnsi" w:hAnsiTheme="majorHAnsi" w:cstheme="majorHAnsi"/>
                <w:b/>
                <w:bCs/>
                <w:color w:val="000000"/>
                <w:sz w:val="28"/>
                <w:szCs w:val="28"/>
                <w:lang w:eastAsia="ja-JP"/>
              </w:rPr>
            </w:pPr>
          </w:p>
        </w:tc>
      </w:tr>
      <w:tr w:rsidRPr="003B4DAB" w:rsidR="00625302" w:rsidTr="001D4978" w14:paraId="04798E91" w14:textId="77777777">
        <w:tc>
          <w:tcPr>
            <w:tcW w:w="637" w:type="dxa"/>
          </w:tcPr>
          <w:p w:rsidRPr="003B4DAB" w:rsidR="00625302" w:rsidP="00625302" w:rsidRDefault="00625302" w14:paraId="04798E8A"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625302" w:rsidP="00625302" w:rsidRDefault="00625302" w14:paraId="04798E8B"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625302" w:rsidP="00625302" w:rsidRDefault="00625302" w14:paraId="04798E8C"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625302" w:rsidP="00625302" w:rsidRDefault="00625302" w14:paraId="04798E8D"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625302" w:rsidP="00625302" w:rsidRDefault="00625302" w14:paraId="04798E8E"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625302" w:rsidP="00625302" w:rsidRDefault="00625302" w14:paraId="04798E8F"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625302" w:rsidP="00625302" w:rsidRDefault="00625302" w14:paraId="04798E90" w14:textId="77777777">
            <w:pPr>
              <w:spacing w:after="120" w:line="288" w:lineRule="auto"/>
              <w:jc w:val="both"/>
              <w:rPr>
                <w:rFonts w:asciiTheme="majorHAnsi" w:hAnsiTheme="majorHAnsi" w:cstheme="majorHAnsi"/>
                <w:b/>
                <w:bCs/>
                <w:color w:val="000000"/>
                <w:sz w:val="28"/>
                <w:szCs w:val="28"/>
                <w:lang w:eastAsia="ja-JP"/>
              </w:rPr>
            </w:pPr>
          </w:p>
        </w:tc>
      </w:tr>
      <w:tr w:rsidRPr="003B4DAB" w:rsidR="008904D1" w:rsidTr="001D4978" w14:paraId="04798E99" w14:textId="77777777">
        <w:tc>
          <w:tcPr>
            <w:tcW w:w="637" w:type="dxa"/>
          </w:tcPr>
          <w:p w:rsidRPr="003B4DAB" w:rsidR="008904D1" w:rsidP="00625302" w:rsidRDefault="008904D1" w14:paraId="04798E92"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8904D1" w:rsidP="00625302" w:rsidRDefault="008904D1" w14:paraId="04798E93"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8904D1" w:rsidP="00625302" w:rsidRDefault="008904D1" w14:paraId="04798E94"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8904D1" w:rsidP="00625302" w:rsidRDefault="008904D1" w14:paraId="04798E95"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8904D1" w:rsidP="00625302" w:rsidRDefault="008904D1" w14:paraId="04798E96"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8904D1" w:rsidP="00625302" w:rsidRDefault="008904D1" w14:paraId="04798E97"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8904D1" w:rsidP="00625302" w:rsidRDefault="008904D1" w14:paraId="04798E98" w14:textId="77777777">
            <w:pPr>
              <w:spacing w:after="120" w:line="288" w:lineRule="auto"/>
              <w:jc w:val="both"/>
              <w:rPr>
                <w:rFonts w:asciiTheme="majorHAnsi" w:hAnsiTheme="majorHAnsi" w:cstheme="majorHAnsi"/>
                <w:b/>
                <w:bCs/>
                <w:color w:val="000000"/>
                <w:sz w:val="28"/>
                <w:szCs w:val="28"/>
                <w:lang w:eastAsia="ja-JP"/>
              </w:rPr>
            </w:pPr>
          </w:p>
        </w:tc>
      </w:tr>
      <w:tr w:rsidRPr="003B4DAB" w:rsidR="008904D1" w:rsidTr="001D4978" w14:paraId="04798EA1" w14:textId="77777777">
        <w:tc>
          <w:tcPr>
            <w:tcW w:w="637" w:type="dxa"/>
          </w:tcPr>
          <w:p w:rsidRPr="003B4DAB" w:rsidR="008904D1" w:rsidP="00625302" w:rsidRDefault="008904D1" w14:paraId="04798E9A"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8904D1" w:rsidP="00625302" w:rsidRDefault="008904D1" w14:paraId="04798E9B"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8904D1" w:rsidP="00625302" w:rsidRDefault="008904D1" w14:paraId="04798E9C"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8904D1" w:rsidP="00625302" w:rsidRDefault="008904D1" w14:paraId="04798E9D"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8904D1" w:rsidP="00625302" w:rsidRDefault="008904D1" w14:paraId="04798E9E"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8904D1" w:rsidP="00625302" w:rsidRDefault="008904D1" w14:paraId="04798E9F"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8904D1" w:rsidP="00625302" w:rsidRDefault="008904D1" w14:paraId="04798EA0" w14:textId="77777777">
            <w:pPr>
              <w:spacing w:after="120" w:line="288" w:lineRule="auto"/>
              <w:jc w:val="both"/>
              <w:rPr>
                <w:rFonts w:asciiTheme="majorHAnsi" w:hAnsiTheme="majorHAnsi" w:cstheme="majorHAnsi"/>
                <w:b/>
                <w:bCs/>
                <w:color w:val="000000"/>
                <w:sz w:val="28"/>
                <w:szCs w:val="28"/>
                <w:lang w:eastAsia="ja-JP"/>
              </w:rPr>
            </w:pPr>
          </w:p>
        </w:tc>
      </w:tr>
      <w:tr w:rsidRPr="003B4DAB" w:rsidR="008904D1" w:rsidTr="001D4978" w14:paraId="04798EA9" w14:textId="77777777">
        <w:tc>
          <w:tcPr>
            <w:tcW w:w="637" w:type="dxa"/>
          </w:tcPr>
          <w:p w:rsidRPr="003B4DAB" w:rsidR="008904D1" w:rsidP="00625302" w:rsidRDefault="008904D1" w14:paraId="04798EA2"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8904D1" w:rsidP="00625302" w:rsidRDefault="008904D1" w14:paraId="04798EA3"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8904D1" w:rsidP="00625302" w:rsidRDefault="008904D1" w14:paraId="04798EA4"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8904D1" w:rsidP="00625302" w:rsidRDefault="008904D1" w14:paraId="04798EA5"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8904D1" w:rsidP="00625302" w:rsidRDefault="008904D1" w14:paraId="04798EA6"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8904D1" w:rsidP="00625302" w:rsidRDefault="008904D1" w14:paraId="04798EA7"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8904D1" w:rsidP="00625302" w:rsidRDefault="008904D1" w14:paraId="04798EA8" w14:textId="77777777">
            <w:pPr>
              <w:spacing w:after="120" w:line="288" w:lineRule="auto"/>
              <w:jc w:val="both"/>
              <w:rPr>
                <w:rFonts w:asciiTheme="majorHAnsi" w:hAnsiTheme="majorHAnsi" w:cstheme="majorHAnsi"/>
                <w:b/>
                <w:bCs/>
                <w:color w:val="000000"/>
                <w:sz w:val="28"/>
                <w:szCs w:val="28"/>
                <w:lang w:eastAsia="ja-JP"/>
              </w:rPr>
            </w:pPr>
          </w:p>
        </w:tc>
      </w:tr>
      <w:tr w:rsidRPr="003B4DAB" w:rsidR="00625302" w:rsidTr="001D4978" w14:paraId="04798EB1" w14:textId="77777777">
        <w:tc>
          <w:tcPr>
            <w:tcW w:w="637" w:type="dxa"/>
          </w:tcPr>
          <w:p w:rsidRPr="003B4DAB" w:rsidR="00625302" w:rsidP="00625302" w:rsidRDefault="00625302" w14:paraId="04798EAA"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625302" w:rsidP="00625302" w:rsidRDefault="00625302" w14:paraId="04798EAB"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625302" w:rsidP="00625302" w:rsidRDefault="00625302" w14:paraId="04798EAC"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625302" w:rsidP="00625302" w:rsidRDefault="00625302" w14:paraId="04798EAD"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625302" w:rsidP="00625302" w:rsidRDefault="00625302" w14:paraId="04798EAE"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625302" w:rsidP="00625302" w:rsidRDefault="00625302" w14:paraId="04798EAF"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625302" w:rsidP="00625302" w:rsidRDefault="00625302" w14:paraId="04798EB0" w14:textId="77777777">
            <w:pPr>
              <w:spacing w:after="120" w:line="288" w:lineRule="auto"/>
              <w:jc w:val="both"/>
              <w:rPr>
                <w:rFonts w:asciiTheme="majorHAnsi" w:hAnsiTheme="majorHAnsi" w:cstheme="majorHAnsi"/>
                <w:b/>
                <w:bCs/>
                <w:color w:val="000000"/>
                <w:sz w:val="28"/>
                <w:szCs w:val="28"/>
                <w:lang w:eastAsia="ja-JP"/>
              </w:rPr>
            </w:pPr>
          </w:p>
        </w:tc>
      </w:tr>
      <w:tr w:rsidRPr="003B4DAB" w:rsidR="008904D1" w:rsidTr="001D4978" w14:paraId="04798EB9" w14:textId="77777777">
        <w:tc>
          <w:tcPr>
            <w:tcW w:w="637" w:type="dxa"/>
          </w:tcPr>
          <w:p w:rsidRPr="003B4DAB" w:rsidR="008904D1" w:rsidP="00625302" w:rsidRDefault="008904D1" w14:paraId="04798EB2"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8904D1" w:rsidP="00625302" w:rsidRDefault="008904D1" w14:paraId="04798EB3"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8904D1" w:rsidP="00625302" w:rsidRDefault="008904D1" w14:paraId="04798EB4"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8904D1" w:rsidP="00625302" w:rsidRDefault="008904D1" w14:paraId="04798EB5"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8904D1" w:rsidP="00625302" w:rsidRDefault="008904D1" w14:paraId="04798EB6"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8904D1" w:rsidP="00625302" w:rsidRDefault="008904D1" w14:paraId="04798EB7"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8904D1" w:rsidP="00625302" w:rsidRDefault="008904D1" w14:paraId="04798EB8" w14:textId="77777777">
            <w:pPr>
              <w:spacing w:after="120" w:line="288" w:lineRule="auto"/>
              <w:jc w:val="both"/>
              <w:rPr>
                <w:rFonts w:asciiTheme="majorHAnsi" w:hAnsiTheme="majorHAnsi" w:cstheme="majorHAnsi"/>
                <w:b/>
                <w:bCs/>
                <w:color w:val="000000"/>
                <w:sz w:val="28"/>
                <w:szCs w:val="28"/>
                <w:lang w:eastAsia="ja-JP"/>
              </w:rPr>
            </w:pPr>
          </w:p>
        </w:tc>
      </w:tr>
      <w:tr w:rsidRPr="003B4DAB" w:rsidR="008904D1" w:rsidTr="001D4978" w14:paraId="04798EC1" w14:textId="77777777">
        <w:tc>
          <w:tcPr>
            <w:tcW w:w="637" w:type="dxa"/>
          </w:tcPr>
          <w:p w:rsidRPr="003B4DAB" w:rsidR="008904D1" w:rsidP="00625302" w:rsidRDefault="008904D1" w14:paraId="04798EBA"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8904D1" w:rsidP="00625302" w:rsidRDefault="008904D1" w14:paraId="04798EBB"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8904D1" w:rsidP="00625302" w:rsidRDefault="008904D1" w14:paraId="04798EBC"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8904D1" w:rsidP="00625302" w:rsidRDefault="008904D1" w14:paraId="04798EBD"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8904D1" w:rsidP="00625302" w:rsidRDefault="008904D1" w14:paraId="04798EBE"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8904D1" w:rsidP="00625302" w:rsidRDefault="008904D1" w14:paraId="04798EBF"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8904D1" w:rsidP="00625302" w:rsidRDefault="008904D1" w14:paraId="04798EC0" w14:textId="77777777">
            <w:pPr>
              <w:spacing w:after="120" w:line="288" w:lineRule="auto"/>
              <w:jc w:val="both"/>
              <w:rPr>
                <w:rFonts w:asciiTheme="majorHAnsi" w:hAnsiTheme="majorHAnsi" w:cstheme="majorHAnsi"/>
                <w:b/>
                <w:bCs/>
                <w:color w:val="000000"/>
                <w:sz w:val="28"/>
                <w:szCs w:val="28"/>
                <w:lang w:eastAsia="ja-JP"/>
              </w:rPr>
            </w:pPr>
          </w:p>
        </w:tc>
      </w:tr>
      <w:tr w:rsidRPr="003B4DAB" w:rsidR="001D4978" w:rsidTr="001D4978" w14:paraId="2EBE7D99" w14:textId="77777777">
        <w:tc>
          <w:tcPr>
            <w:tcW w:w="637" w:type="dxa"/>
          </w:tcPr>
          <w:p w:rsidRPr="003B4DAB" w:rsidR="001D4978" w:rsidP="00625302" w:rsidRDefault="001D4978" w14:paraId="58E79514"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1D4978" w:rsidP="00625302" w:rsidRDefault="001D4978" w14:paraId="474F0618"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1D4978" w:rsidP="00625302" w:rsidRDefault="001D4978" w14:paraId="3DA99ACA"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1D4978" w:rsidP="00625302" w:rsidRDefault="001D4978" w14:paraId="2EA40995"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1D4978" w:rsidP="00625302" w:rsidRDefault="001D4978" w14:paraId="66105691"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1D4978" w:rsidP="00625302" w:rsidRDefault="001D4978" w14:paraId="1BD5F6C8"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1D4978" w:rsidP="00625302" w:rsidRDefault="001D4978" w14:paraId="7A692507" w14:textId="77777777">
            <w:pPr>
              <w:spacing w:after="120" w:line="288" w:lineRule="auto"/>
              <w:jc w:val="both"/>
              <w:rPr>
                <w:rFonts w:asciiTheme="majorHAnsi" w:hAnsiTheme="majorHAnsi" w:cstheme="majorHAnsi"/>
                <w:b/>
                <w:bCs/>
                <w:color w:val="000000"/>
                <w:sz w:val="28"/>
                <w:szCs w:val="28"/>
                <w:lang w:eastAsia="ja-JP"/>
              </w:rPr>
            </w:pPr>
          </w:p>
        </w:tc>
      </w:tr>
      <w:tr w:rsidRPr="003B4DAB" w:rsidR="001D4978" w:rsidTr="001D4978" w14:paraId="00ADE2E1" w14:textId="77777777">
        <w:tc>
          <w:tcPr>
            <w:tcW w:w="637" w:type="dxa"/>
          </w:tcPr>
          <w:p w:rsidRPr="003B4DAB" w:rsidR="001D4978" w:rsidP="00625302" w:rsidRDefault="001D4978" w14:paraId="5CE51A64"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1D4978" w:rsidP="00625302" w:rsidRDefault="001D4978" w14:paraId="5C3256ED"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1D4978" w:rsidP="00625302" w:rsidRDefault="001D4978" w14:paraId="123DB1D2"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1D4978" w:rsidP="00625302" w:rsidRDefault="001D4978" w14:paraId="63DB7218"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1D4978" w:rsidP="00625302" w:rsidRDefault="001D4978" w14:paraId="74B4F462"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1D4978" w:rsidP="00625302" w:rsidRDefault="001D4978" w14:paraId="5D10427E"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1D4978" w:rsidP="00625302" w:rsidRDefault="001D4978" w14:paraId="53D3D562" w14:textId="77777777">
            <w:pPr>
              <w:spacing w:after="120" w:line="288" w:lineRule="auto"/>
              <w:jc w:val="both"/>
              <w:rPr>
                <w:rFonts w:asciiTheme="majorHAnsi" w:hAnsiTheme="majorHAnsi" w:cstheme="majorHAnsi"/>
                <w:b/>
                <w:bCs/>
                <w:color w:val="000000"/>
                <w:sz w:val="28"/>
                <w:szCs w:val="28"/>
                <w:lang w:eastAsia="ja-JP"/>
              </w:rPr>
            </w:pPr>
          </w:p>
        </w:tc>
      </w:tr>
      <w:tr w:rsidRPr="003B4DAB" w:rsidR="001D4978" w:rsidTr="001D4978" w14:paraId="20170E24" w14:textId="77777777">
        <w:tc>
          <w:tcPr>
            <w:tcW w:w="637" w:type="dxa"/>
          </w:tcPr>
          <w:p w:rsidRPr="003B4DAB" w:rsidR="001D4978" w:rsidP="00625302" w:rsidRDefault="001D4978" w14:paraId="29E56FC9"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1D4978" w:rsidP="00625302" w:rsidRDefault="001D4978" w14:paraId="61FE45A4"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1D4978" w:rsidP="00625302" w:rsidRDefault="001D4978" w14:paraId="72C27ED4"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1D4978" w:rsidP="00625302" w:rsidRDefault="001D4978" w14:paraId="2A886FDF"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1D4978" w:rsidP="00625302" w:rsidRDefault="001D4978" w14:paraId="4F38845E"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1D4978" w:rsidP="00625302" w:rsidRDefault="001D4978" w14:paraId="463AF97E"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1D4978" w:rsidP="00625302" w:rsidRDefault="001D4978" w14:paraId="5F822D77" w14:textId="77777777">
            <w:pPr>
              <w:spacing w:after="120" w:line="288" w:lineRule="auto"/>
              <w:jc w:val="both"/>
              <w:rPr>
                <w:rFonts w:asciiTheme="majorHAnsi" w:hAnsiTheme="majorHAnsi" w:cstheme="majorHAnsi"/>
                <w:b/>
                <w:bCs/>
                <w:color w:val="000000"/>
                <w:sz w:val="28"/>
                <w:szCs w:val="28"/>
                <w:lang w:eastAsia="ja-JP"/>
              </w:rPr>
            </w:pPr>
          </w:p>
        </w:tc>
      </w:tr>
      <w:tr w:rsidRPr="003B4DAB" w:rsidR="001D4978" w:rsidTr="001D4978" w14:paraId="2D70070B" w14:textId="77777777">
        <w:tc>
          <w:tcPr>
            <w:tcW w:w="637" w:type="dxa"/>
          </w:tcPr>
          <w:p w:rsidRPr="003B4DAB" w:rsidR="001D4978" w:rsidP="00625302" w:rsidRDefault="001D4978" w14:paraId="2B460735"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1D4978" w:rsidP="00625302" w:rsidRDefault="001D4978" w14:paraId="388F41F0"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1D4978" w:rsidP="00625302" w:rsidRDefault="001D4978" w14:paraId="6AE16B2D"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1D4978" w:rsidP="00625302" w:rsidRDefault="001D4978" w14:paraId="64D99921"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1D4978" w:rsidP="00625302" w:rsidRDefault="001D4978" w14:paraId="0AD46387"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1D4978" w:rsidP="00625302" w:rsidRDefault="001D4978" w14:paraId="10FAF209"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1D4978" w:rsidP="00625302" w:rsidRDefault="001D4978" w14:paraId="0623FB65" w14:textId="77777777">
            <w:pPr>
              <w:spacing w:after="120" w:line="288" w:lineRule="auto"/>
              <w:jc w:val="both"/>
              <w:rPr>
                <w:rFonts w:asciiTheme="majorHAnsi" w:hAnsiTheme="majorHAnsi" w:cstheme="majorHAnsi"/>
                <w:b/>
                <w:bCs/>
                <w:color w:val="000000"/>
                <w:sz w:val="28"/>
                <w:szCs w:val="28"/>
                <w:lang w:eastAsia="ja-JP"/>
              </w:rPr>
            </w:pPr>
          </w:p>
        </w:tc>
      </w:tr>
      <w:tr w:rsidRPr="003B4DAB" w:rsidR="001D4978" w:rsidTr="001D4978" w14:paraId="67DFBD69" w14:textId="77777777">
        <w:tc>
          <w:tcPr>
            <w:tcW w:w="637" w:type="dxa"/>
          </w:tcPr>
          <w:p w:rsidRPr="003B4DAB" w:rsidR="001D4978" w:rsidP="00625302" w:rsidRDefault="001D4978" w14:paraId="3DCAF10F"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1D4978" w:rsidP="00625302" w:rsidRDefault="001D4978" w14:paraId="2D8EB1E7"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1D4978" w:rsidP="00625302" w:rsidRDefault="001D4978" w14:paraId="564BC282"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1D4978" w:rsidP="00625302" w:rsidRDefault="001D4978" w14:paraId="3371DC07"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1D4978" w:rsidP="00625302" w:rsidRDefault="001D4978" w14:paraId="3212DA7A"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1D4978" w:rsidP="00625302" w:rsidRDefault="001D4978" w14:paraId="18543D4F"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1D4978" w:rsidP="00625302" w:rsidRDefault="001D4978" w14:paraId="72C0C202" w14:textId="77777777">
            <w:pPr>
              <w:spacing w:after="120" w:line="288" w:lineRule="auto"/>
              <w:jc w:val="both"/>
              <w:rPr>
                <w:rFonts w:asciiTheme="majorHAnsi" w:hAnsiTheme="majorHAnsi" w:cstheme="majorHAnsi"/>
                <w:b/>
                <w:bCs/>
                <w:color w:val="000000"/>
                <w:sz w:val="28"/>
                <w:szCs w:val="28"/>
                <w:lang w:eastAsia="ja-JP"/>
              </w:rPr>
            </w:pPr>
          </w:p>
        </w:tc>
      </w:tr>
      <w:tr w:rsidRPr="003B4DAB" w:rsidR="001D4978" w:rsidTr="001D4978" w14:paraId="7CE88726" w14:textId="77777777">
        <w:tc>
          <w:tcPr>
            <w:tcW w:w="637" w:type="dxa"/>
          </w:tcPr>
          <w:p w:rsidRPr="003B4DAB" w:rsidR="001D4978" w:rsidP="00625302" w:rsidRDefault="001D4978" w14:paraId="0D725A90" w14:textId="77777777">
            <w:pPr>
              <w:spacing w:after="120" w:line="288" w:lineRule="auto"/>
              <w:jc w:val="both"/>
              <w:rPr>
                <w:rFonts w:asciiTheme="majorHAnsi" w:hAnsiTheme="majorHAnsi" w:cstheme="majorHAnsi"/>
                <w:b/>
                <w:bCs/>
                <w:color w:val="000000"/>
                <w:sz w:val="28"/>
                <w:szCs w:val="28"/>
                <w:lang w:eastAsia="ja-JP"/>
              </w:rPr>
            </w:pPr>
          </w:p>
        </w:tc>
        <w:tc>
          <w:tcPr>
            <w:tcW w:w="1314" w:type="dxa"/>
          </w:tcPr>
          <w:p w:rsidRPr="003B4DAB" w:rsidR="001D4978" w:rsidP="00625302" w:rsidRDefault="001D4978" w14:paraId="7708EBA0" w14:textId="77777777">
            <w:pPr>
              <w:spacing w:after="120" w:line="288" w:lineRule="auto"/>
              <w:jc w:val="both"/>
              <w:rPr>
                <w:rFonts w:asciiTheme="majorHAnsi" w:hAnsiTheme="majorHAnsi" w:cstheme="majorHAnsi"/>
                <w:b/>
                <w:bCs/>
                <w:color w:val="000000"/>
                <w:sz w:val="28"/>
                <w:szCs w:val="28"/>
                <w:lang w:eastAsia="ja-JP"/>
              </w:rPr>
            </w:pPr>
          </w:p>
        </w:tc>
        <w:tc>
          <w:tcPr>
            <w:tcW w:w="1559" w:type="dxa"/>
          </w:tcPr>
          <w:p w:rsidRPr="003B4DAB" w:rsidR="001D4978" w:rsidP="00625302" w:rsidRDefault="001D4978" w14:paraId="2C444480" w14:textId="77777777">
            <w:pPr>
              <w:spacing w:after="120" w:line="288" w:lineRule="auto"/>
              <w:jc w:val="both"/>
              <w:rPr>
                <w:rFonts w:asciiTheme="majorHAnsi" w:hAnsiTheme="majorHAnsi" w:cstheme="majorHAnsi"/>
                <w:b/>
                <w:bCs/>
                <w:color w:val="000000"/>
                <w:sz w:val="28"/>
                <w:szCs w:val="28"/>
                <w:lang w:eastAsia="ja-JP"/>
              </w:rPr>
            </w:pPr>
          </w:p>
        </w:tc>
        <w:tc>
          <w:tcPr>
            <w:tcW w:w="1418" w:type="dxa"/>
          </w:tcPr>
          <w:p w:rsidRPr="003B4DAB" w:rsidR="001D4978" w:rsidP="00625302" w:rsidRDefault="001D4978" w14:paraId="5204A137" w14:textId="77777777">
            <w:pPr>
              <w:spacing w:after="120" w:line="288" w:lineRule="auto"/>
              <w:jc w:val="both"/>
              <w:rPr>
                <w:rFonts w:asciiTheme="majorHAnsi" w:hAnsiTheme="majorHAnsi" w:cstheme="majorHAnsi"/>
                <w:b/>
                <w:bCs/>
                <w:color w:val="000000"/>
                <w:sz w:val="28"/>
                <w:szCs w:val="28"/>
                <w:lang w:eastAsia="ja-JP"/>
              </w:rPr>
            </w:pPr>
          </w:p>
        </w:tc>
        <w:tc>
          <w:tcPr>
            <w:tcW w:w="1885" w:type="dxa"/>
          </w:tcPr>
          <w:p w:rsidRPr="003B4DAB" w:rsidR="001D4978" w:rsidP="00625302" w:rsidRDefault="001D4978" w14:paraId="16A99619" w14:textId="77777777">
            <w:pPr>
              <w:spacing w:after="120" w:line="288" w:lineRule="auto"/>
              <w:jc w:val="both"/>
              <w:rPr>
                <w:rFonts w:asciiTheme="majorHAnsi" w:hAnsiTheme="majorHAnsi" w:cstheme="majorHAnsi"/>
                <w:b/>
                <w:bCs/>
                <w:color w:val="000000"/>
                <w:sz w:val="28"/>
                <w:szCs w:val="28"/>
                <w:lang w:eastAsia="ja-JP"/>
              </w:rPr>
            </w:pPr>
          </w:p>
        </w:tc>
        <w:tc>
          <w:tcPr>
            <w:tcW w:w="1217" w:type="dxa"/>
          </w:tcPr>
          <w:p w:rsidRPr="003B4DAB" w:rsidR="001D4978" w:rsidP="00625302" w:rsidRDefault="001D4978" w14:paraId="02EFEBC4" w14:textId="77777777">
            <w:pPr>
              <w:spacing w:after="120" w:line="288" w:lineRule="auto"/>
              <w:jc w:val="both"/>
              <w:rPr>
                <w:rFonts w:asciiTheme="majorHAnsi" w:hAnsiTheme="majorHAnsi" w:cstheme="majorHAnsi"/>
                <w:b/>
                <w:bCs/>
                <w:color w:val="000000"/>
                <w:sz w:val="28"/>
                <w:szCs w:val="28"/>
                <w:lang w:eastAsia="ja-JP"/>
              </w:rPr>
            </w:pPr>
          </w:p>
        </w:tc>
        <w:tc>
          <w:tcPr>
            <w:tcW w:w="1569" w:type="dxa"/>
          </w:tcPr>
          <w:p w:rsidRPr="003B4DAB" w:rsidR="001D4978" w:rsidP="00625302" w:rsidRDefault="001D4978" w14:paraId="493477E6" w14:textId="77777777">
            <w:pPr>
              <w:spacing w:after="120" w:line="288" w:lineRule="auto"/>
              <w:jc w:val="both"/>
              <w:rPr>
                <w:rFonts w:asciiTheme="majorHAnsi" w:hAnsiTheme="majorHAnsi" w:cstheme="majorHAnsi"/>
                <w:b/>
                <w:bCs/>
                <w:color w:val="000000"/>
                <w:sz w:val="28"/>
                <w:szCs w:val="28"/>
                <w:lang w:eastAsia="ja-JP"/>
              </w:rPr>
            </w:pPr>
          </w:p>
        </w:tc>
      </w:tr>
    </w:tbl>
    <w:p w:rsidRPr="003B4DAB" w:rsidR="00702E35" w:rsidP="0096583B" w:rsidRDefault="00702E35" w14:paraId="04798EC2" w14:textId="08AA9D00">
      <w:pPr>
        <w:spacing w:after="120" w:line="288" w:lineRule="auto"/>
        <w:ind w:left="714"/>
        <w:jc w:val="both"/>
        <w:rPr>
          <w:rFonts w:asciiTheme="majorHAnsi" w:hAnsiTheme="majorHAnsi" w:cstheme="majorHAnsi"/>
          <w:lang w:val="el-GR"/>
        </w:rPr>
      </w:pPr>
    </w:p>
    <w:p w:rsidR="00630A7B" w:rsidP="0096583B" w:rsidRDefault="00630A7B" w14:paraId="1455C95E" w14:textId="4AFBD8AF">
      <w:pPr>
        <w:spacing w:after="120" w:line="288" w:lineRule="auto"/>
        <w:ind w:left="714"/>
        <w:jc w:val="both"/>
        <w:rPr>
          <w:rFonts w:asciiTheme="majorHAnsi" w:hAnsiTheme="majorHAnsi" w:cstheme="majorHAnsi"/>
          <w:lang w:val="el-GR"/>
        </w:rPr>
      </w:pPr>
    </w:p>
    <w:p w:rsidR="0040164A" w:rsidP="0096583B" w:rsidRDefault="0040164A" w14:paraId="3AB49C46" w14:textId="27D2EAF7">
      <w:pPr>
        <w:spacing w:after="120" w:line="288" w:lineRule="auto"/>
        <w:ind w:left="714"/>
        <w:jc w:val="both"/>
        <w:rPr>
          <w:rFonts w:asciiTheme="majorHAnsi" w:hAnsiTheme="majorHAnsi" w:cstheme="majorHAnsi"/>
          <w:lang w:val="el-GR"/>
        </w:rPr>
      </w:pPr>
    </w:p>
    <w:p w:rsidRPr="003B4DAB" w:rsidR="00BC24A1" w:rsidP="0096583B" w:rsidRDefault="00BC24A1" w14:paraId="618CDE12" w14:textId="77777777">
      <w:pPr>
        <w:spacing w:after="120" w:line="288" w:lineRule="auto"/>
        <w:ind w:left="714"/>
        <w:jc w:val="both"/>
        <w:rPr>
          <w:rFonts w:asciiTheme="majorHAnsi" w:hAnsiTheme="majorHAnsi" w:cstheme="majorHAnsi"/>
          <w:lang w:val="el-GR"/>
        </w:rPr>
      </w:pPr>
    </w:p>
    <w:p w:rsidRPr="003B4DAB" w:rsidR="00B26AD3" w:rsidP="00D95D11" w:rsidRDefault="00702E35" w14:paraId="04798EC3" w14:textId="4F8BC02A">
      <w:pPr>
        <w:pStyle w:val="2"/>
        <w:spacing w:before="0"/>
        <w:ind w:firstLine="714"/>
        <w:rPr>
          <w:rFonts w:cstheme="majorHAnsi"/>
          <w:b/>
          <w:color w:val="auto"/>
          <w:sz w:val="28"/>
          <w:szCs w:val="28"/>
          <w:lang w:val="el-GR" w:eastAsia="ja-JP"/>
        </w:rPr>
      </w:pPr>
      <w:bookmarkStart w:name="_Toc151715890" w:id="7"/>
      <w:r w:rsidRPr="003B4DAB">
        <w:rPr>
          <w:rFonts w:cstheme="majorHAnsi"/>
          <w:b/>
          <w:color w:val="auto"/>
          <w:sz w:val="28"/>
          <w:szCs w:val="28"/>
          <w:lang w:val="el-GR" w:eastAsia="ja-JP"/>
        </w:rPr>
        <w:lastRenderedPageBreak/>
        <w:t>1</w:t>
      </w:r>
      <w:r w:rsidRPr="003B4DAB" w:rsidR="00B26AD3">
        <w:rPr>
          <w:rFonts w:cstheme="majorHAnsi"/>
          <w:b/>
          <w:color w:val="auto"/>
          <w:sz w:val="28"/>
          <w:szCs w:val="28"/>
          <w:lang w:val="el-GR" w:eastAsia="ja-JP"/>
        </w:rPr>
        <w:t>.</w:t>
      </w:r>
      <w:r w:rsidRPr="003B4DAB" w:rsidR="009807F5">
        <w:rPr>
          <w:rFonts w:cstheme="majorHAnsi"/>
          <w:b/>
          <w:color w:val="auto"/>
          <w:sz w:val="28"/>
          <w:szCs w:val="28"/>
          <w:lang w:val="el-GR" w:eastAsia="ja-JP"/>
        </w:rPr>
        <w:t>6</w:t>
      </w:r>
      <w:r w:rsidR="00764679">
        <w:rPr>
          <w:rFonts w:cstheme="majorHAnsi"/>
          <w:b/>
          <w:color w:val="auto"/>
          <w:sz w:val="28"/>
          <w:szCs w:val="28"/>
          <w:lang w:val="el-GR" w:eastAsia="ja-JP"/>
        </w:rPr>
        <w:t>.</w:t>
      </w:r>
      <w:r w:rsidRPr="003B4DAB" w:rsidR="00B26AD3">
        <w:rPr>
          <w:rFonts w:cstheme="majorHAnsi"/>
          <w:b/>
          <w:color w:val="auto"/>
          <w:sz w:val="28"/>
          <w:szCs w:val="28"/>
          <w:lang w:val="el-GR" w:eastAsia="ja-JP"/>
        </w:rPr>
        <w:t xml:space="preserve"> </w:t>
      </w:r>
      <w:r w:rsidRPr="003B4DAB" w:rsidR="00026333">
        <w:rPr>
          <w:rFonts w:cstheme="majorHAnsi"/>
          <w:b/>
          <w:color w:val="auto"/>
          <w:sz w:val="28"/>
          <w:szCs w:val="28"/>
          <w:lang w:val="el-GR" w:eastAsia="ja-JP"/>
        </w:rPr>
        <w:t>Βιβλιογραφία</w:t>
      </w:r>
      <w:bookmarkEnd w:id="7"/>
    </w:p>
    <w:p w:rsidRPr="003B4DAB" w:rsidR="00D95D11" w:rsidP="00D95D11" w:rsidRDefault="00D95D11" w14:paraId="20A82E56" w14:textId="77777777">
      <w:pPr>
        <w:rPr>
          <w:rFonts w:asciiTheme="majorHAnsi" w:hAnsiTheme="majorHAnsi" w:cstheme="majorHAnsi"/>
          <w:lang w:val="el-GR" w:eastAsia="ja-JP"/>
        </w:rPr>
      </w:pPr>
    </w:p>
    <w:tbl>
      <w:tblPr>
        <w:tblStyle w:val="ab"/>
        <w:tblW w:w="0" w:type="auto"/>
        <w:tblLook w:val="04A0" w:firstRow="1" w:lastRow="0" w:firstColumn="1" w:lastColumn="0" w:noHBand="0" w:noVBand="1"/>
      </w:tblPr>
      <w:tblGrid>
        <w:gridCol w:w="9487"/>
      </w:tblGrid>
      <w:tr w:rsidRPr="000669A0" w:rsidR="00B26AD3" w:rsidTr="00B26AD3" w14:paraId="04798EC6" w14:textId="77777777">
        <w:trPr>
          <w:trHeight w:val="8683"/>
        </w:trPr>
        <w:tc>
          <w:tcPr>
            <w:tcW w:w="9487" w:type="dxa"/>
          </w:tcPr>
          <w:p w:rsidRPr="003B4DAB" w:rsidR="00B94FCC" w:rsidP="00B94FCC" w:rsidRDefault="00B94FCC" w14:paraId="04798EC4" w14:textId="77777777">
            <w:pPr>
              <w:spacing w:after="120" w:line="288" w:lineRule="auto"/>
              <w:jc w:val="both"/>
              <w:rPr>
                <w:rFonts w:asciiTheme="majorHAnsi" w:hAnsiTheme="majorHAnsi" w:cstheme="majorHAnsi"/>
                <w:b/>
                <w:bCs/>
                <w:color w:val="000000"/>
                <w:sz w:val="28"/>
                <w:szCs w:val="28"/>
                <w:lang w:val="el-GR" w:eastAsia="ja-JP"/>
              </w:rPr>
            </w:pPr>
            <w:r w:rsidRPr="003B4DAB">
              <w:rPr>
                <w:rFonts w:asciiTheme="majorHAnsi" w:hAnsiTheme="majorHAnsi" w:cstheme="majorHAnsi"/>
                <w:b/>
                <w:color w:val="808080" w:themeColor="background1" w:themeShade="80"/>
                <w:lang w:val="el-GR"/>
              </w:rPr>
              <w:t xml:space="preserve">(αναφέρετε την αρθρογραφία και βιβλιογραφία που θα χρησιμοποιηθεί κατά την </w:t>
            </w:r>
            <w:r w:rsidRPr="003B4DAB" w:rsidR="00A722E5">
              <w:rPr>
                <w:rFonts w:asciiTheme="majorHAnsi" w:hAnsiTheme="majorHAnsi" w:cstheme="majorHAnsi"/>
                <w:b/>
                <w:color w:val="808080" w:themeColor="background1" w:themeShade="80"/>
                <w:lang w:val="el-GR"/>
              </w:rPr>
              <w:t xml:space="preserve">υλοποίηση του προγράμματος) </w:t>
            </w:r>
          </w:p>
          <w:p w:rsidR="00B94FCC" w:rsidP="00DE3FCC" w:rsidRDefault="00B94FCC" w14:paraId="3A7C5680" w14:textId="77777777">
            <w:pPr>
              <w:spacing w:after="120" w:line="288" w:lineRule="auto"/>
              <w:jc w:val="both"/>
              <w:rPr>
                <w:rFonts w:asciiTheme="majorHAnsi" w:hAnsiTheme="majorHAnsi" w:cstheme="majorHAnsi"/>
                <w:b/>
                <w:bCs/>
                <w:color w:val="000000"/>
                <w:sz w:val="28"/>
                <w:szCs w:val="28"/>
                <w:lang w:val="el-GR" w:eastAsia="ja-JP"/>
              </w:rPr>
            </w:pPr>
          </w:p>
          <w:p w:rsidR="0040164A" w:rsidP="00DE3FCC" w:rsidRDefault="0040164A" w14:paraId="2C09A85A" w14:textId="77777777">
            <w:pPr>
              <w:spacing w:after="120" w:line="288" w:lineRule="auto"/>
              <w:jc w:val="both"/>
              <w:rPr>
                <w:rFonts w:asciiTheme="majorHAnsi" w:hAnsiTheme="majorHAnsi" w:cstheme="majorHAnsi"/>
                <w:b/>
                <w:bCs/>
                <w:color w:val="000000"/>
                <w:sz w:val="28"/>
                <w:szCs w:val="28"/>
                <w:lang w:val="el-GR" w:eastAsia="ja-JP"/>
              </w:rPr>
            </w:pPr>
          </w:p>
          <w:p w:rsidR="0040164A" w:rsidP="00DE3FCC" w:rsidRDefault="0040164A" w14:paraId="419FFE20" w14:textId="77777777">
            <w:pPr>
              <w:spacing w:after="120" w:line="288" w:lineRule="auto"/>
              <w:jc w:val="both"/>
              <w:rPr>
                <w:rFonts w:asciiTheme="majorHAnsi" w:hAnsiTheme="majorHAnsi" w:cstheme="majorHAnsi"/>
                <w:b/>
                <w:bCs/>
                <w:color w:val="000000"/>
                <w:sz w:val="28"/>
                <w:szCs w:val="28"/>
                <w:lang w:val="el-GR" w:eastAsia="ja-JP"/>
              </w:rPr>
            </w:pPr>
          </w:p>
          <w:p w:rsidRPr="003B4DAB" w:rsidR="0040164A" w:rsidP="00DE3FCC" w:rsidRDefault="0040164A" w14:paraId="04798EC5" w14:textId="0A48DC96">
            <w:pPr>
              <w:spacing w:after="120" w:line="288" w:lineRule="auto"/>
              <w:jc w:val="both"/>
              <w:rPr>
                <w:rFonts w:asciiTheme="majorHAnsi" w:hAnsiTheme="majorHAnsi" w:cstheme="majorHAnsi"/>
                <w:b/>
                <w:bCs/>
                <w:color w:val="000000"/>
                <w:sz w:val="28"/>
                <w:szCs w:val="28"/>
                <w:lang w:val="el-GR" w:eastAsia="ja-JP"/>
              </w:rPr>
            </w:pPr>
          </w:p>
        </w:tc>
      </w:tr>
    </w:tbl>
    <w:p w:rsidRPr="003B4DAB" w:rsidR="00B26AD3" w:rsidP="0040164A" w:rsidRDefault="00B26AD3" w14:paraId="04798EC7" w14:textId="77777777">
      <w:pPr>
        <w:spacing w:after="240" w:line="288" w:lineRule="auto"/>
        <w:jc w:val="both"/>
        <w:rPr>
          <w:rFonts w:asciiTheme="majorHAnsi" w:hAnsiTheme="majorHAnsi" w:cstheme="majorHAnsi"/>
          <w:b/>
          <w:bCs/>
          <w:color w:val="000000"/>
          <w:sz w:val="28"/>
          <w:szCs w:val="28"/>
          <w:lang w:val="el-GR" w:eastAsia="ja-JP"/>
        </w:rPr>
      </w:pPr>
    </w:p>
    <w:p w:rsidRPr="003B4DAB" w:rsidR="00B26AD3" w:rsidP="00D95D11" w:rsidRDefault="00702E35" w14:paraId="04798ED0" w14:textId="281AA6EC">
      <w:pPr>
        <w:pStyle w:val="2"/>
        <w:spacing w:before="0"/>
        <w:ind w:firstLine="714"/>
        <w:rPr>
          <w:rFonts w:cstheme="majorHAnsi"/>
          <w:b/>
          <w:color w:val="auto"/>
          <w:sz w:val="28"/>
          <w:szCs w:val="28"/>
          <w:lang w:val="el-GR" w:eastAsia="ja-JP"/>
        </w:rPr>
      </w:pPr>
      <w:bookmarkStart w:name="_Toc151715891" w:id="8"/>
      <w:r w:rsidRPr="003B4DAB">
        <w:rPr>
          <w:rFonts w:cstheme="majorHAnsi"/>
          <w:b/>
          <w:color w:val="auto"/>
          <w:sz w:val="28"/>
          <w:szCs w:val="28"/>
          <w:lang w:val="el-GR" w:eastAsia="ja-JP"/>
        </w:rPr>
        <w:t>1</w:t>
      </w:r>
      <w:r w:rsidRPr="003B4DAB" w:rsidR="00B26AD3">
        <w:rPr>
          <w:rFonts w:cstheme="majorHAnsi"/>
          <w:b/>
          <w:color w:val="auto"/>
          <w:sz w:val="28"/>
          <w:szCs w:val="28"/>
          <w:lang w:val="el-GR" w:eastAsia="ja-JP"/>
        </w:rPr>
        <w:t>.</w:t>
      </w:r>
      <w:r w:rsidRPr="003B4DAB" w:rsidR="009807F5">
        <w:rPr>
          <w:rFonts w:cstheme="majorHAnsi"/>
          <w:b/>
          <w:color w:val="auto"/>
          <w:sz w:val="28"/>
          <w:szCs w:val="28"/>
          <w:lang w:val="el-GR" w:eastAsia="ja-JP"/>
        </w:rPr>
        <w:t>7</w:t>
      </w:r>
      <w:r w:rsidRPr="003B4DAB" w:rsidR="00D95D11">
        <w:rPr>
          <w:rFonts w:cstheme="majorHAnsi"/>
          <w:b/>
          <w:color w:val="auto"/>
          <w:sz w:val="28"/>
          <w:szCs w:val="28"/>
          <w:lang w:val="el-GR" w:eastAsia="ja-JP"/>
        </w:rPr>
        <w:t>.</w:t>
      </w:r>
      <w:r w:rsidRPr="003B4DAB" w:rsidR="00B26AD3">
        <w:rPr>
          <w:rFonts w:cstheme="majorHAnsi"/>
          <w:b/>
          <w:color w:val="auto"/>
          <w:sz w:val="28"/>
          <w:szCs w:val="28"/>
          <w:lang w:val="el-GR" w:eastAsia="ja-JP"/>
        </w:rPr>
        <w:t xml:space="preserve"> Μέθοδοι Εξέτασης</w:t>
      </w:r>
      <w:bookmarkEnd w:id="8"/>
    </w:p>
    <w:p w:rsidRPr="003B4DAB" w:rsidR="00D95D11" w:rsidP="00D95D11" w:rsidRDefault="00D95D11" w14:paraId="21826941" w14:textId="77777777">
      <w:pPr>
        <w:rPr>
          <w:rFonts w:asciiTheme="majorHAnsi" w:hAnsiTheme="majorHAnsi" w:cstheme="majorHAnsi"/>
          <w:lang w:val="el-GR" w:eastAsia="ja-JP"/>
        </w:rPr>
      </w:pPr>
    </w:p>
    <w:tbl>
      <w:tblPr>
        <w:tblStyle w:val="ab"/>
        <w:tblW w:w="0" w:type="auto"/>
        <w:tblLook w:val="04A0" w:firstRow="1" w:lastRow="0" w:firstColumn="1" w:lastColumn="0" w:noHBand="0" w:noVBand="1"/>
      </w:tblPr>
      <w:tblGrid>
        <w:gridCol w:w="9487"/>
      </w:tblGrid>
      <w:tr w:rsidRPr="000669A0" w:rsidR="00B26AD3" w:rsidTr="006157D1" w14:paraId="04798ED3" w14:textId="77777777">
        <w:trPr>
          <w:trHeight w:val="3439"/>
        </w:trPr>
        <w:tc>
          <w:tcPr>
            <w:tcW w:w="9487" w:type="dxa"/>
          </w:tcPr>
          <w:p w:rsidRPr="003B4DAB" w:rsidR="00A722E5" w:rsidP="00A722E5" w:rsidRDefault="00A722E5" w14:paraId="04798ED1" w14:textId="007B36FC">
            <w:pPr>
              <w:spacing w:after="120" w:line="288" w:lineRule="auto"/>
              <w:jc w:val="both"/>
              <w:rPr>
                <w:rFonts w:asciiTheme="majorHAnsi" w:hAnsiTheme="majorHAnsi" w:cstheme="majorHAnsi"/>
                <w:b/>
                <w:bCs/>
                <w:color w:val="000000"/>
                <w:sz w:val="28"/>
                <w:szCs w:val="28"/>
                <w:lang w:val="el-GR" w:eastAsia="ja-JP"/>
              </w:rPr>
            </w:pPr>
            <w:r w:rsidRPr="003B4DAB">
              <w:rPr>
                <w:rFonts w:asciiTheme="majorHAnsi" w:hAnsiTheme="majorHAnsi" w:cstheme="majorHAnsi"/>
                <w:b/>
                <w:color w:val="808080" w:themeColor="background1" w:themeShade="80"/>
                <w:lang w:val="el-GR"/>
              </w:rPr>
              <w:t xml:space="preserve">(αναφέρετε τις μεθόδους με τις οποίες θα εξεταστούν οι εκπαιδευόμενοι του προγράμματος) </w:t>
            </w:r>
          </w:p>
          <w:p w:rsidRPr="003B4DAB" w:rsidR="00B26AD3" w:rsidP="00DE3FCC" w:rsidRDefault="00B26AD3" w14:paraId="04798ED2" w14:textId="77777777">
            <w:pPr>
              <w:spacing w:after="120" w:line="288" w:lineRule="auto"/>
              <w:jc w:val="both"/>
              <w:rPr>
                <w:rFonts w:asciiTheme="majorHAnsi" w:hAnsiTheme="majorHAnsi" w:cstheme="majorHAnsi"/>
                <w:b/>
                <w:bCs/>
                <w:color w:val="000000"/>
                <w:sz w:val="28"/>
                <w:szCs w:val="28"/>
                <w:lang w:val="el-GR" w:eastAsia="ja-JP"/>
              </w:rPr>
            </w:pPr>
          </w:p>
        </w:tc>
      </w:tr>
    </w:tbl>
    <w:p w:rsidRPr="003B4DAB" w:rsidR="00D60CE0" w:rsidP="0096583B" w:rsidRDefault="00D60CE0" w14:paraId="04798ED4" w14:textId="77777777">
      <w:pPr>
        <w:spacing w:after="120" w:line="288" w:lineRule="auto"/>
        <w:ind w:left="714"/>
        <w:jc w:val="both"/>
        <w:rPr>
          <w:rFonts w:asciiTheme="majorHAnsi" w:hAnsiTheme="majorHAnsi" w:cstheme="majorHAnsi"/>
          <w:lang w:val="el-GR"/>
        </w:rPr>
      </w:pPr>
    </w:p>
    <w:p w:rsidRPr="003B4DAB" w:rsidR="00820BBD" w:rsidP="00D95D11" w:rsidRDefault="00D95D11" w14:paraId="04798ED5" w14:textId="4AD4C937">
      <w:pPr>
        <w:pStyle w:val="1"/>
        <w:rPr>
          <w:rFonts w:cstheme="majorHAnsi"/>
          <w:b/>
          <w:color w:val="auto"/>
          <w:lang w:val="el-GR" w:eastAsia="ja-JP"/>
        </w:rPr>
      </w:pPr>
      <w:bookmarkStart w:name="_Toc151715892" w:id="9"/>
      <w:r w:rsidRPr="003B4DAB">
        <w:rPr>
          <w:rFonts w:cstheme="majorHAnsi"/>
          <w:b/>
          <w:color w:val="auto"/>
          <w:lang w:val="el-GR" w:eastAsia="ja-JP"/>
        </w:rPr>
        <w:lastRenderedPageBreak/>
        <w:t xml:space="preserve">2. </w:t>
      </w:r>
      <w:r w:rsidRPr="003B4DAB" w:rsidR="00820BBD">
        <w:rPr>
          <w:rFonts w:cstheme="majorHAnsi"/>
          <w:b/>
          <w:color w:val="auto"/>
          <w:lang w:val="el-GR" w:eastAsia="ja-JP"/>
        </w:rPr>
        <w:t>Διδακτικό Προσωπικό</w:t>
      </w:r>
      <w:bookmarkEnd w:id="9"/>
    </w:p>
    <w:p w:rsidRPr="003B4DAB" w:rsidR="00D95D11" w:rsidP="00D95D11" w:rsidRDefault="00D95D11" w14:paraId="60382A9B" w14:textId="77777777">
      <w:pPr>
        <w:rPr>
          <w:rFonts w:asciiTheme="majorHAnsi" w:hAnsiTheme="majorHAnsi" w:cstheme="majorHAnsi"/>
          <w:lang w:val="el-GR" w:eastAsia="ja-JP"/>
        </w:rPr>
      </w:pPr>
    </w:p>
    <w:p w:rsidRPr="00914470" w:rsidR="00D60CE0" w:rsidP="00914470" w:rsidRDefault="00D60CE0" w14:paraId="04798ED6" w14:textId="77777777">
      <w:pPr>
        <w:spacing w:after="120" w:line="264" w:lineRule="auto"/>
        <w:jc w:val="both"/>
        <w:rPr>
          <w:rFonts w:asciiTheme="majorHAnsi" w:hAnsiTheme="majorHAnsi" w:eastAsiaTheme="minorEastAsia" w:cstheme="majorHAnsi"/>
          <w:b/>
          <w:color w:val="000000"/>
          <w:lang w:val="el-GR" w:eastAsia="ja-JP"/>
        </w:rPr>
      </w:pPr>
      <w:r w:rsidRPr="00914470">
        <w:rPr>
          <w:rFonts w:asciiTheme="majorHAnsi" w:hAnsiTheme="majorHAnsi" w:eastAsiaTheme="minorEastAsia" w:cstheme="majorHAnsi"/>
          <w:b/>
          <w:color w:val="000000"/>
          <w:lang w:val="el-GR" w:eastAsia="ja-JP"/>
        </w:rPr>
        <w:t xml:space="preserve">Εκπαιδευτές: </w:t>
      </w:r>
    </w:p>
    <w:p w:rsidRPr="00914470" w:rsidR="00D60CE0" w:rsidP="00914470" w:rsidRDefault="00D60CE0" w14:paraId="04798ED7"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Ονοματεπώνυμο:</w:t>
      </w:r>
    </w:p>
    <w:p w:rsidRPr="00914470" w:rsidR="00D60CE0" w:rsidP="00914470" w:rsidRDefault="00D60CE0" w14:paraId="04798ED8" w14:textId="77777777">
      <w:pPr>
        <w:spacing w:after="120" w:line="264" w:lineRule="auto"/>
        <w:ind w:firstLine="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Ιδιότητα:</w:t>
      </w:r>
    </w:p>
    <w:p w:rsidRPr="00914470" w:rsidR="0034473B" w:rsidP="00914470" w:rsidRDefault="0034473B" w14:paraId="04798ED9"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Email:</w:t>
      </w:r>
    </w:p>
    <w:p w:rsidRPr="00914470" w:rsidR="0034473B" w:rsidP="00914470" w:rsidRDefault="0034473B" w14:paraId="04798EDA"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Πλήρες βιογραφικό σημείωμα:</w:t>
      </w:r>
      <w:r w:rsidRPr="00914470" w:rsidR="00B40C9F">
        <w:rPr>
          <w:rFonts w:asciiTheme="majorHAnsi" w:hAnsiTheme="majorHAnsi" w:eastAsiaTheme="minorEastAsia" w:cstheme="majorHAnsi"/>
          <w:color w:val="000000"/>
          <w:lang w:val="el-GR" w:eastAsia="ja-JP"/>
        </w:rPr>
        <w:t xml:space="preserve"> </w:t>
      </w:r>
      <w:r w:rsidRPr="00914470" w:rsidR="00B40C9F">
        <w:rPr>
          <w:rFonts w:asciiTheme="majorHAnsi" w:hAnsiTheme="majorHAnsi" w:cstheme="majorHAnsi"/>
          <w:b/>
          <w:color w:val="808080" w:themeColor="background1" w:themeShade="80"/>
          <w:lang w:val="el-GR"/>
        </w:rPr>
        <w:t xml:space="preserve">(συμπληρώστε το </w:t>
      </w:r>
      <w:r w:rsidRPr="00914470" w:rsidR="00B40C9F">
        <w:rPr>
          <w:rFonts w:asciiTheme="majorHAnsi" w:hAnsiTheme="majorHAnsi" w:cstheme="majorHAnsi"/>
          <w:b/>
          <w:color w:val="808080" w:themeColor="background1" w:themeShade="80"/>
        </w:rPr>
        <w:t>link</w:t>
      </w:r>
      <w:r w:rsidRPr="00914470" w:rsidR="00B40C9F">
        <w:rPr>
          <w:rFonts w:asciiTheme="majorHAnsi" w:hAnsiTheme="majorHAnsi" w:cstheme="majorHAnsi"/>
          <w:b/>
          <w:color w:val="808080" w:themeColor="background1" w:themeShade="80"/>
          <w:lang w:val="el-GR"/>
        </w:rPr>
        <w:t xml:space="preserve"> που οδηγεί στο πλήρες βιογραφικό σημείωμα)</w:t>
      </w:r>
    </w:p>
    <w:p w:rsidRPr="00914470" w:rsidR="0034473B" w:rsidP="00914470" w:rsidRDefault="0034473B" w14:paraId="04798EDB"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Σύντομο βιογραφικό σημείωμα:</w:t>
      </w:r>
      <w:r w:rsidRPr="00914470" w:rsidR="00B40C9F">
        <w:rPr>
          <w:rFonts w:asciiTheme="majorHAnsi" w:hAnsiTheme="majorHAnsi" w:eastAsiaTheme="minorEastAsia" w:cstheme="majorHAnsi"/>
          <w:color w:val="000000"/>
          <w:lang w:val="el-GR" w:eastAsia="ja-JP"/>
        </w:rPr>
        <w:t xml:space="preserve"> </w:t>
      </w:r>
      <w:r w:rsidRPr="00914470" w:rsidR="00B40C9F">
        <w:rPr>
          <w:rFonts w:asciiTheme="majorHAnsi" w:hAnsiTheme="majorHAnsi" w:cstheme="majorHAnsi"/>
          <w:b/>
          <w:color w:val="808080" w:themeColor="background1" w:themeShade="80"/>
          <w:lang w:val="el-GR"/>
        </w:rPr>
        <w:t>(συμπληρώνεται μια σύντομη περιγραφή – έως δύο παραγράφους – του βιογραφικού σημειώματος)</w:t>
      </w:r>
    </w:p>
    <w:p w:rsidRPr="00914470" w:rsidR="00D60CE0" w:rsidP="00914470" w:rsidRDefault="00D60CE0" w14:paraId="04798EDC" w14:textId="77777777">
      <w:pPr>
        <w:spacing w:after="120" w:line="264" w:lineRule="auto"/>
        <w:jc w:val="both"/>
        <w:rPr>
          <w:rFonts w:asciiTheme="majorHAnsi" w:hAnsiTheme="majorHAnsi" w:eastAsiaTheme="minorEastAsia" w:cstheme="majorHAnsi"/>
          <w:color w:val="000000"/>
          <w:lang w:val="el-GR" w:eastAsia="ja-JP"/>
        </w:rPr>
      </w:pPr>
    </w:p>
    <w:p w:rsidRPr="00914470" w:rsidR="0034473B" w:rsidP="00914470" w:rsidRDefault="0034473B" w14:paraId="04798EDE"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Ονοματεπώνυμο:</w:t>
      </w:r>
    </w:p>
    <w:p w:rsidRPr="00914470" w:rsidR="0034473B" w:rsidP="00914470" w:rsidRDefault="0034473B" w14:paraId="04798EDF" w14:textId="77777777">
      <w:pPr>
        <w:spacing w:after="120" w:line="264" w:lineRule="auto"/>
        <w:ind w:firstLine="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Ιδιότητα:</w:t>
      </w:r>
    </w:p>
    <w:p w:rsidRPr="00914470" w:rsidR="0034473B" w:rsidP="00914470" w:rsidRDefault="0034473B" w14:paraId="04798EE0"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Email:</w:t>
      </w:r>
    </w:p>
    <w:p w:rsidRPr="00914470" w:rsidR="0034473B" w:rsidP="00914470" w:rsidRDefault="0034473B" w14:paraId="04798EE1"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Πλήρες βιογραφικό σημείωμα:</w:t>
      </w:r>
      <w:r w:rsidRPr="00914470" w:rsidR="00B40C9F">
        <w:rPr>
          <w:rFonts w:asciiTheme="majorHAnsi" w:hAnsiTheme="majorHAnsi" w:cstheme="majorHAnsi"/>
          <w:b/>
          <w:color w:val="808080" w:themeColor="background1" w:themeShade="80"/>
          <w:lang w:val="el-GR"/>
        </w:rPr>
        <w:t xml:space="preserve"> (συμπληρώστε το </w:t>
      </w:r>
      <w:r w:rsidRPr="00914470" w:rsidR="00B40C9F">
        <w:rPr>
          <w:rFonts w:asciiTheme="majorHAnsi" w:hAnsiTheme="majorHAnsi" w:cstheme="majorHAnsi"/>
          <w:b/>
          <w:color w:val="808080" w:themeColor="background1" w:themeShade="80"/>
        </w:rPr>
        <w:t>link</w:t>
      </w:r>
      <w:r w:rsidRPr="00914470" w:rsidR="00B40C9F">
        <w:rPr>
          <w:rFonts w:asciiTheme="majorHAnsi" w:hAnsiTheme="majorHAnsi" w:cstheme="majorHAnsi"/>
          <w:b/>
          <w:color w:val="808080" w:themeColor="background1" w:themeShade="80"/>
          <w:lang w:val="el-GR"/>
        </w:rPr>
        <w:t xml:space="preserve"> που οδηγεί στο πλήρες βιογραφικό σημείωμα)</w:t>
      </w:r>
    </w:p>
    <w:p w:rsidRPr="00914470" w:rsidR="0034473B" w:rsidP="00914470" w:rsidRDefault="0034473B" w14:paraId="04798EE2"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Σύντομο βιογραφικό σημείωμα:</w:t>
      </w:r>
      <w:r w:rsidRPr="00914470" w:rsidR="00B40C9F">
        <w:rPr>
          <w:rFonts w:asciiTheme="majorHAnsi" w:hAnsiTheme="majorHAnsi" w:eastAsiaTheme="minorEastAsia" w:cstheme="majorHAnsi"/>
          <w:color w:val="000000"/>
          <w:lang w:val="el-GR" w:eastAsia="ja-JP"/>
        </w:rPr>
        <w:t xml:space="preserve"> </w:t>
      </w:r>
      <w:r w:rsidRPr="00914470" w:rsidR="00B40C9F">
        <w:rPr>
          <w:rFonts w:asciiTheme="majorHAnsi" w:hAnsiTheme="majorHAnsi" w:cstheme="majorHAnsi"/>
          <w:b/>
          <w:color w:val="808080" w:themeColor="background1" w:themeShade="80"/>
          <w:lang w:val="el-GR"/>
        </w:rPr>
        <w:t>(συμπληρώνεται μια σύντομη περιγραφή – έως δύο παραγράφους – του βιογραφικού σημειώματος)</w:t>
      </w:r>
    </w:p>
    <w:p w:rsidRPr="00914470" w:rsidR="0034473B" w:rsidP="00914470" w:rsidRDefault="0034473B" w14:paraId="04798EE3" w14:textId="77777777">
      <w:pPr>
        <w:spacing w:after="120" w:line="264" w:lineRule="auto"/>
        <w:jc w:val="both"/>
        <w:rPr>
          <w:rFonts w:asciiTheme="majorHAnsi" w:hAnsiTheme="majorHAnsi" w:eastAsiaTheme="minorEastAsia" w:cstheme="majorHAnsi"/>
          <w:color w:val="000000"/>
          <w:lang w:val="el-GR" w:eastAsia="ja-JP"/>
        </w:rPr>
      </w:pPr>
    </w:p>
    <w:p w:rsidRPr="00914470" w:rsidR="0034473B" w:rsidP="00914470" w:rsidRDefault="0034473B" w14:paraId="04798EE4"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Ονοματεπώνυμο:</w:t>
      </w:r>
    </w:p>
    <w:p w:rsidRPr="00914470" w:rsidR="0034473B" w:rsidP="00914470" w:rsidRDefault="0034473B" w14:paraId="04798EE5" w14:textId="77777777">
      <w:pPr>
        <w:spacing w:after="120" w:line="264" w:lineRule="auto"/>
        <w:ind w:firstLine="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Ιδιότητα:</w:t>
      </w:r>
    </w:p>
    <w:p w:rsidRPr="00914470" w:rsidR="0034473B" w:rsidP="00914470" w:rsidRDefault="0034473B" w14:paraId="04798EE6"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Email:</w:t>
      </w:r>
    </w:p>
    <w:p w:rsidRPr="00914470" w:rsidR="0034473B" w:rsidP="00914470" w:rsidRDefault="0034473B" w14:paraId="04798EE7"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Πλήρες βιογραφικό σημείωμα:</w:t>
      </w:r>
      <w:r w:rsidRPr="00914470" w:rsidR="00B40C9F">
        <w:rPr>
          <w:rFonts w:asciiTheme="majorHAnsi" w:hAnsiTheme="majorHAnsi" w:eastAsiaTheme="minorEastAsia" w:cstheme="majorHAnsi"/>
          <w:color w:val="000000"/>
          <w:lang w:val="el-GR" w:eastAsia="ja-JP"/>
        </w:rPr>
        <w:t xml:space="preserve"> </w:t>
      </w:r>
      <w:r w:rsidRPr="00914470" w:rsidR="00B40C9F">
        <w:rPr>
          <w:rFonts w:asciiTheme="majorHAnsi" w:hAnsiTheme="majorHAnsi" w:cstheme="majorHAnsi"/>
          <w:b/>
          <w:color w:val="808080" w:themeColor="background1" w:themeShade="80"/>
          <w:lang w:val="el-GR"/>
        </w:rPr>
        <w:t xml:space="preserve">(συμπληρώστε το </w:t>
      </w:r>
      <w:r w:rsidRPr="00914470" w:rsidR="00B40C9F">
        <w:rPr>
          <w:rFonts w:asciiTheme="majorHAnsi" w:hAnsiTheme="majorHAnsi" w:cstheme="majorHAnsi"/>
          <w:b/>
          <w:color w:val="808080" w:themeColor="background1" w:themeShade="80"/>
        </w:rPr>
        <w:t>link</w:t>
      </w:r>
      <w:r w:rsidRPr="00914470" w:rsidR="00B40C9F">
        <w:rPr>
          <w:rFonts w:asciiTheme="majorHAnsi" w:hAnsiTheme="majorHAnsi" w:cstheme="majorHAnsi"/>
          <w:b/>
          <w:color w:val="808080" w:themeColor="background1" w:themeShade="80"/>
          <w:lang w:val="el-GR"/>
        </w:rPr>
        <w:t xml:space="preserve"> που οδηγεί στο πλήρες βιογραφικό σημείωμα)</w:t>
      </w:r>
    </w:p>
    <w:p w:rsidRPr="00914470" w:rsidR="0034473B" w:rsidP="00914470" w:rsidRDefault="0034473B" w14:paraId="04798EE8"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Σύντομο βιογραφικό σημείωμα:</w:t>
      </w:r>
      <w:r w:rsidRPr="00914470" w:rsidR="00B40C9F">
        <w:rPr>
          <w:rFonts w:asciiTheme="majorHAnsi" w:hAnsiTheme="majorHAnsi" w:eastAsiaTheme="minorEastAsia" w:cstheme="majorHAnsi"/>
          <w:color w:val="000000"/>
          <w:lang w:val="el-GR" w:eastAsia="ja-JP"/>
        </w:rPr>
        <w:t xml:space="preserve"> </w:t>
      </w:r>
      <w:r w:rsidRPr="00914470" w:rsidR="00B40C9F">
        <w:rPr>
          <w:rFonts w:asciiTheme="majorHAnsi" w:hAnsiTheme="majorHAnsi" w:cstheme="majorHAnsi"/>
          <w:b/>
          <w:color w:val="808080" w:themeColor="background1" w:themeShade="80"/>
          <w:lang w:val="el-GR"/>
        </w:rPr>
        <w:t>(συμπληρώνεται μια σύντομη περιγραφή – έως δύο παραγράφους – του βιογραφικού σημειώματος)</w:t>
      </w:r>
    </w:p>
    <w:p w:rsidRPr="00914470" w:rsidR="00702E35" w:rsidP="00914470" w:rsidRDefault="00702E35" w14:paraId="04798EE9" w14:textId="77777777">
      <w:pPr>
        <w:spacing w:after="120" w:line="264" w:lineRule="auto"/>
        <w:ind w:left="720"/>
        <w:jc w:val="both"/>
        <w:rPr>
          <w:rFonts w:asciiTheme="majorHAnsi" w:hAnsiTheme="majorHAnsi" w:eastAsiaTheme="minorEastAsia" w:cstheme="majorHAnsi"/>
          <w:color w:val="000000"/>
          <w:lang w:val="el-GR" w:eastAsia="ja-JP"/>
        </w:rPr>
      </w:pPr>
    </w:p>
    <w:p w:rsidRPr="00914470" w:rsidR="0034473B" w:rsidP="00914470" w:rsidRDefault="0034473B" w14:paraId="04798EEA"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Ονοματεπώνυμο:</w:t>
      </w:r>
    </w:p>
    <w:p w:rsidRPr="00914470" w:rsidR="0034473B" w:rsidP="00914470" w:rsidRDefault="0034473B" w14:paraId="04798EEB" w14:textId="77777777">
      <w:pPr>
        <w:spacing w:after="120" w:line="264" w:lineRule="auto"/>
        <w:ind w:firstLine="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Ιδιότητα:</w:t>
      </w:r>
    </w:p>
    <w:p w:rsidRPr="00914470" w:rsidR="0034473B" w:rsidP="00914470" w:rsidRDefault="0034473B" w14:paraId="04798EEC"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Email:</w:t>
      </w:r>
    </w:p>
    <w:p w:rsidRPr="00914470" w:rsidR="0034473B" w:rsidP="00914470" w:rsidRDefault="0034473B" w14:paraId="04798EED"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Πλήρες βιογραφικό σημείωμα:</w:t>
      </w:r>
      <w:r w:rsidRPr="00914470" w:rsidR="00B40C9F">
        <w:rPr>
          <w:rFonts w:asciiTheme="majorHAnsi" w:hAnsiTheme="majorHAnsi" w:eastAsiaTheme="minorEastAsia" w:cstheme="majorHAnsi"/>
          <w:color w:val="000000"/>
          <w:lang w:val="el-GR" w:eastAsia="ja-JP"/>
        </w:rPr>
        <w:t xml:space="preserve"> </w:t>
      </w:r>
      <w:r w:rsidRPr="00914470" w:rsidR="00B40C9F">
        <w:rPr>
          <w:rFonts w:asciiTheme="majorHAnsi" w:hAnsiTheme="majorHAnsi" w:cstheme="majorHAnsi"/>
          <w:b/>
          <w:color w:val="808080" w:themeColor="background1" w:themeShade="80"/>
          <w:lang w:val="el-GR"/>
        </w:rPr>
        <w:t xml:space="preserve">(συμπληρώστε το </w:t>
      </w:r>
      <w:r w:rsidRPr="00914470" w:rsidR="00B40C9F">
        <w:rPr>
          <w:rFonts w:asciiTheme="majorHAnsi" w:hAnsiTheme="majorHAnsi" w:cstheme="majorHAnsi"/>
          <w:b/>
          <w:color w:val="808080" w:themeColor="background1" w:themeShade="80"/>
        </w:rPr>
        <w:t>link</w:t>
      </w:r>
      <w:r w:rsidRPr="00914470" w:rsidR="00B40C9F">
        <w:rPr>
          <w:rFonts w:asciiTheme="majorHAnsi" w:hAnsiTheme="majorHAnsi" w:cstheme="majorHAnsi"/>
          <w:b/>
          <w:color w:val="808080" w:themeColor="background1" w:themeShade="80"/>
          <w:lang w:val="el-GR"/>
        </w:rPr>
        <w:t xml:space="preserve"> που οδηγεί στο πλήρες βιογραφικό σημείωμα)</w:t>
      </w:r>
    </w:p>
    <w:p w:rsidRPr="00914470" w:rsidR="0034473B" w:rsidP="00914470" w:rsidRDefault="0034473B" w14:paraId="04798EEE" w14:textId="77777777">
      <w:pPr>
        <w:spacing w:after="120" w:line="264" w:lineRule="auto"/>
        <w:ind w:left="720"/>
        <w:jc w:val="both"/>
        <w:rPr>
          <w:rFonts w:asciiTheme="majorHAnsi" w:hAnsiTheme="majorHAnsi" w:eastAsiaTheme="minorEastAsia" w:cstheme="majorHAnsi"/>
          <w:color w:val="000000"/>
          <w:lang w:val="el-GR" w:eastAsia="ja-JP"/>
        </w:rPr>
      </w:pPr>
      <w:r w:rsidRPr="00914470">
        <w:rPr>
          <w:rFonts w:asciiTheme="majorHAnsi" w:hAnsiTheme="majorHAnsi" w:eastAsiaTheme="minorEastAsia" w:cstheme="majorHAnsi"/>
          <w:color w:val="000000"/>
          <w:lang w:val="el-GR" w:eastAsia="ja-JP"/>
        </w:rPr>
        <w:t>Σύντομο βιογραφικό σημείωμα:</w:t>
      </w:r>
      <w:r w:rsidRPr="00914470" w:rsidR="00B40C9F">
        <w:rPr>
          <w:rFonts w:asciiTheme="majorHAnsi" w:hAnsiTheme="majorHAnsi" w:cstheme="majorHAnsi"/>
          <w:b/>
          <w:color w:val="808080" w:themeColor="background1" w:themeShade="80"/>
          <w:lang w:val="el-GR"/>
        </w:rPr>
        <w:t xml:space="preserve"> (συμπληρώνεται μια σύντομη περιγραφή – έως δύο παραγράφους – του βιογραφικού σημειώματος)</w:t>
      </w:r>
    </w:p>
    <w:p w:rsidRPr="003B4DAB" w:rsidR="008904D1" w:rsidP="0040164A" w:rsidRDefault="008904D1" w14:paraId="04798EEF" w14:textId="77777777">
      <w:pPr>
        <w:spacing w:line="288" w:lineRule="auto"/>
        <w:ind w:left="720"/>
        <w:jc w:val="both"/>
        <w:rPr>
          <w:rFonts w:asciiTheme="majorHAnsi" w:hAnsiTheme="majorHAnsi" w:eastAsiaTheme="minorEastAsia" w:cstheme="majorHAnsi"/>
          <w:color w:val="000000"/>
          <w:sz w:val="23"/>
          <w:szCs w:val="23"/>
          <w:lang w:val="el-GR" w:eastAsia="ja-JP"/>
        </w:rPr>
      </w:pPr>
    </w:p>
    <w:p w:rsidRPr="003B4DAB" w:rsidR="008904D1" w:rsidP="0040164A" w:rsidRDefault="00D95D11" w14:paraId="04798EF0" w14:textId="70BC952C">
      <w:pPr>
        <w:pStyle w:val="1"/>
        <w:spacing w:before="0"/>
        <w:rPr>
          <w:rFonts w:cstheme="majorHAnsi"/>
          <w:b/>
          <w:color w:val="auto"/>
          <w:lang w:val="el-GR" w:eastAsia="ja-JP"/>
        </w:rPr>
      </w:pPr>
      <w:bookmarkStart w:name="_Toc151715893" w:id="10"/>
      <w:r w:rsidRPr="003B4DAB">
        <w:rPr>
          <w:rFonts w:cstheme="majorHAnsi"/>
          <w:b/>
          <w:color w:val="auto"/>
          <w:lang w:val="el-GR" w:eastAsia="ja-JP"/>
        </w:rPr>
        <w:lastRenderedPageBreak/>
        <w:t xml:space="preserve">3. </w:t>
      </w:r>
      <w:r w:rsidRPr="003B4DAB" w:rsidR="008904D1">
        <w:rPr>
          <w:rFonts w:cstheme="majorHAnsi"/>
          <w:b/>
          <w:color w:val="auto"/>
          <w:lang w:val="el-GR" w:eastAsia="ja-JP"/>
        </w:rPr>
        <w:t>Συνεργασίες με φορείς – οργανισμούς</w:t>
      </w:r>
      <w:bookmarkEnd w:id="10"/>
    </w:p>
    <w:p w:rsidRPr="003B4DAB" w:rsidR="00D95D11" w:rsidP="00D95D11" w:rsidRDefault="00D95D11" w14:paraId="0DB3A27D" w14:textId="77777777">
      <w:pPr>
        <w:rPr>
          <w:rFonts w:asciiTheme="majorHAnsi" w:hAnsiTheme="majorHAnsi" w:cstheme="majorHAnsi"/>
          <w:lang w:val="el-GR" w:eastAsia="ja-JP"/>
        </w:rPr>
      </w:pPr>
    </w:p>
    <w:tbl>
      <w:tblPr>
        <w:tblStyle w:val="ab"/>
        <w:tblW w:w="0" w:type="auto"/>
        <w:tblLook w:val="04A0" w:firstRow="1" w:lastRow="0" w:firstColumn="1" w:lastColumn="0" w:noHBand="0" w:noVBand="1"/>
      </w:tblPr>
      <w:tblGrid>
        <w:gridCol w:w="9487"/>
      </w:tblGrid>
      <w:tr w:rsidRPr="000669A0" w:rsidR="008904D1" w:rsidTr="000E5701" w14:paraId="04798EF4" w14:textId="77777777">
        <w:trPr>
          <w:trHeight w:val="2797"/>
        </w:trPr>
        <w:tc>
          <w:tcPr>
            <w:tcW w:w="9487" w:type="dxa"/>
          </w:tcPr>
          <w:p w:rsidRPr="003B4DAB" w:rsidR="000E5701" w:rsidP="00764679" w:rsidRDefault="000E5701" w14:paraId="04798EF1" w14:textId="77777777">
            <w:pPr>
              <w:jc w:val="both"/>
              <w:rPr>
                <w:rFonts w:asciiTheme="majorHAnsi" w:hAnsiTheme="majorHAnsi" w:cstheme="majorHAnsi"/>
                <w:b/>
                <w:color w:val="808080" w:themeColor="background1" w:themeShade="80"/>
                <w:lang w:val="el-GR"/>
              </w:rPr>
            </w:pPr>
            <w:r w:rsidRPr="003B4DAB">
              <w:rPr>
                <w:rFonts w:asciiTheme="majorHAnsi" w:hAnsiTheme="majorHAnsi" w:cstheme="majorHAnsi"/>
                <w:b/>
                <w:color w:val="808080" w:themeColor="background1" w:themeShade="80"/>
                <w:lang w:val="el-GR"/>
              </w:rPr>
              <w:t xml:space="preserve">(αναφέρετε τους φορείς – οργανισμούς με τους οποίους θα υπάρξει συνεργασία κατά την υλοποίηση του προγράμματος. Αιτιολογείστε την αναγκαιότητα συνεργασίας με άλλους φορείς. Αναφέρετε τους λόγους επιλογής συγκεκριμένων φορέων και το ρόλο τους στην υλοποίηση του Προγράμματος) </w:t>
            </w:r>
          </w:p>
          <w:p w:rsidRPr="003B4DAB" w:rsidR="008904D1" w:rsidP="000E5701" w:rsidRDefault="008904D1" w14:paraId="04798EF2" w14:textId="77777777">
            <w:pPr>
              <w:pStyle w:val="aa"/>
              <w:spacing w:after="120" w:line="288" w:lineRule="auto"/>
              <w:ind w:left="375"/>
              <w:jc w:val="both"/>
              <w:rPr>
                <w:rFonts w:asciiTheme="majorHAnsi" w:hAnsiTheme="majorHAnsi" w:cstheme="majorHAnsi"/>
                <w:b/>
                <w:bCs/>
                <w:color w:val="000000"/>
                <w:sz w:val="28"/>
                <w:szCs w:val="28"/>
                <w:lang w:val="el-GR" w:eastAsia="ja-JP"/>
              </w:rPr>
            </w:pPr>
          </w:p>
          <w:p w:rsidRPr="003B4DAB" w:rsidR="000E5701" w:rsidP="000E5701" w:rsidRDefault="000E5701" w14:paraId="04798EF3" w14:textId="77777777">
            <w:pPr>
              <w:pStyle w:val="aa"/>
              <w:spacing w:after="120" w:line="288" w:lineRule="auto"/>
              <w:ind w:left="375"/>
              <w:jc w:val="both"/>
              <w:rPr>
                <w:rFonts w:asciiTheme="majorHAnsi" w:hAnsiTheme="majorHAnsi" w:cstheme="majorHAnsi"/>
                <w:b/>
                <w:bCs/>
                <w:color w:val="000000"/>
                <w:sz w:val="28"/>
                <w:szCs w:val="28"/>
                <w:lang w:val="el-GR" w:eastAsia="ja-JP"/>
              </w:rPr>
            </w:pPr>
          </w:p>
        </w:tc>
      </w:tr>
    </w:tbl>
    <w:p w:rsidRPr="003B4DAB" w:rsidR="008904D1" w:rsidP="008904D1" w:rsidRDefault="008904D1" w14:paraId="04798EF5" w14:textId="77777777">
      <w:pPr>
        <w:spacing w:after="120" w:line="288" w:lineRule="auto"/>
        <w:jc w:val="both"/>
        <w:rPr>
          <w:rFonts w:asciiTheme="majorHAnsi" w:hAnsiTheme="majorHAnsi" w:cstheme="majorHAnsi"/>
          <w:b/>
          <w:bCs/>
          <w:color w:val="000000"/>
          <w:sz w:val="28"/>
          <w:szCs w:val="28"/>
          <w:lang w:val="el-GR" w:eastAsia="ja-JP"/>
        </w:rPr>
      </w:pPr>
    </w:p>
    <w:p w:rsidRPr="003B4DAB" w:rsidR="00702E35" w:rsidP="003B4DAB" w:rsidRDefault="003B4DAB" w14:paraId="04798EFF" w14:textId="39E67F87">
      <w:pPr>
        <w:pStyle w:val="1"/>
        <w:rPr>
          <w:rFonts w:cstheme="majorHAnsi"/>
          <w:b/>
          <w:color w:val="auto"/>
          <w:lang w:val="el-GR" w:eastAsia="ja-JP"/>
        </w:rPr>
      </w:pPr>
      <w:bookmarkStart w:name="_Toc151715894" w:id="11"/>
      <w:r w:rsidRPr="003B4DAB">
        <w:rPr>
          <w:rFonts w:cstheme="majorHAnsi"/>
          <w:b/>
          <w:color w:val="auto"/>
          <w:lang w:val="el-GR" w:eastAsia="ja-JP"/>
        </w:rPr>
        <w:t xml:space="preserve">4. </w:t>
      </w:r>
      <w:r w:rsidRPr="003B4DAB" w:rsidR="002B53CB">
        <w:rPr>
          <w:rFonts w:cstheme="majorHAnsi"/>
          <w:b/>
          <w:color w:val="auto"/>
          <w:lang w:val="el-GR" w:eastAsia="ja-JP"/>
        </w:rPr>
        <w:t>Προϋποθέσεις Ολοκλήρωσης Προγράμματος και Λήψης Πιστοποιητικού</w:t>
      </w:r>
      <w:bookmarkEnd w:id="11"/>
    </w:p>
    <w:p w:rsidRPr="003B4DAB" w:rsidR="003B4DAB" w:rsidP="003B4DAB" w:rsidRDefault="003B4DAB" w14:paraId="5AB72E4A" w14:textId="77777777">
      <w:pPr>
        <w:rPr>
          <w:lang w:val="el-GR" w:eastAsia="ja-JP"/>
        </w:rPr>
      </w:pPr>
    </w:p>
    <w:tbl>
      <w:tblPr>
        <w:tblStyle w:val="ab"/>
        <w:tblW w:w="0" w:type="auto"/>
        <w:tblLook w:val="04A0" w:firstRow="1" w:lastRow="0" w:firstColumn="1" w:lastColumn="0" w:noHBand="0" w:noVBand="1"/>
      </w:tblPr>
      <w:tblGrid>
        <w:gridCol w:w="9487"/>
      </w:tblGrid>
      <w:tr w:rsidRPr="000669A0" w:rsidR="00702E35" w:rsidTr="008904D1" w14:paraId="04798F01" w14:textId="77777777">
        <w:trPr>
          <w:trHeight w:val="8115"/>
        </w:trPr>
        <w:tc>
          <w:tcPr>
            <w:tcW w:w="9487" w:type="dxa"/>
          </w:tcPr>
          <w:p w:rsidRPr="00630A7B" w:rsidR="00702E35" w:rsidP="00702E35" w:rsidRDefault="00022578" w14:paraId="04798F00" w14:textId="77777777">
            <w:pPr>
              <w:spacing w:after="120" w:line="288" w:lineRule="auto"/>
              <w:jc w:val="both"/>
              <w:rPr>
                <w:rFonts w:asciiTheme="majorHAnsi" w:hAnsiTheme="majorHAnsi" w:cstheme="majorHAnsi"/>
                <w:b/>
                <w:bCs/>
                <w:color w:val="000000"/>
                <w:sz w:val="28"/>
                <w:szCs w:val="28"/>
                <w:lang w:val="el-GR" w:eastAsia="ja-JP"/>
              </w:rPr>
            </w:pPr>
            <w:r w:rsidRPr="00630A7B">
              <w:rPr>
                <w:rFonts w:asciiTheme="majorHAnsi" w:hAnsiTheme="majorHAnsi" w:cstheme="majorHAnsi"/>
                <w:b/>
                <w:color w:val="808080" w:themeColor="background1" w:themeShade="80"/>
                <w:lang w:val="el-GR"/>
              </w:rPr>
              <w:t>(</w:t>
            </w:r>
            <w:r w:rsidRPr="00630A7B" w:rsidR="00F202BC">
              <w:rPr>
                <w:rFonts w:asciiTheme="majorHAnsi" w:hAnsiTheme="majorHAnsi" w:cstheme="majorHAnsi"/>
                <w:b/>
                <w:color w:val="808080" w:themeColor="background1" w:themeShade="80"/>
                <w:lang w:val="el-GR"/>
              </w:rPr>
              <w:t>Στον οδηγό αναφέρονται με σαφήνεια οι υποχρεώσεις - προϋποθέσεις επιτυχούς ολοκλήρωσης του προγράμματος και απονομής του ανάλογου πιστοποιητικού που προσφέρει στους/στις συμμετέχοντες/</w:t>
            </w:r>
            <w:proofErr w:type="spellStart"/>
            <w:r w:rsidRPr="00630A7B" w:rsidR="00F202BC">
              <w:rPr>
                <w:rFonts w:asciiTheme="majorHAnsi" w:hAnsiTheme="majorHAnsi" w:cstheme="majorHAnsi"/>
                <w:b/>
                <w:color w:val="808080" w:themeColor="background1" w:themeShade="80"/>
                <w:lang w:val="el-GR"/>
              </w:rPr>
              <w:t>ουσες</w:t>
            </w:r>
            <w:proofErr w:type="spellEnd"/>
            <w:r w:rsidRPr="00630A7B" w:rsidR="00F202BC">
              <w:rPr>
                <w:rFonts w:asciiTheme="majorHAnsi" w:hAnsiTheme="majorHAnsi" w:cstheme="majorHAnsi"/>
                <w:b/>
                <w:color w:val="808080" w:themeColor="background1" w:themeShade="80"/>
                <w:lang w:val="el-GR"/>
              </w:rPr>
              <w:t xml:space="preserve"> (Επιμόρφωσης, Εξειδικευμένης Επιμόρφωσης, Συνεχιζόμενης Επαγγελματικής Κατάρτισης, Βεβαίωση Παρακολούθησης). Επιπλέον, τα προγράμματα που απονέμουν πιστοποιητικό Επιμόρφωσης, Εξειδικευμένης Επιμόρφωσης, Συνεχιζόμενης Επαγγελματικής Κατάρτισης παρέχουν ταυτόχρονα και Συμπλήρωμα Πιστοποιητικού, το οποίο περιγράφει τα μαθησιακά αποτελέσματα (γνώσεις, δεξιότητες, ικανότητες), τη μέθοδο εκπαίδευσης, τη διάρκεια, διδακτικές ενότητες, τις πιστωτικές μονάδες - </w:t>
            </w:r>
            <w:r w:rsidRPr="00630A7B" w:rsidR="00F202BC">
              <w:rPr>
                <w:rFonts w:asciiTheme="majorHAnsi" w:hAnsiTheme="majorHAnsi" w:cstheme="majorHAnsi"/>
                <w:b/>
                <w:color w:val="808080" w:themeColor="background1" w:themeShade="80"/>
              </w:rPr>
              <w:t>ECTS</w:t>
            </w:r>
            <w:r w:rsidRPr="00630A7B" w:rsidR="00F202BC">
              <w:rPr>
                <w:rFonts w:asciiTheme="majorHAnsi" w:hAnsiTheme="majorHAnsi" w:cstheme="majorHAnsi"/>
                <w:b/>
                <w:color w:val="808080" w:themeColor="background1" w:themeShade="80"/>
                <w:lang w:val="el-GR"/>
              </w:rPr>
              <w:t>).</w:t>
            </w:r>
            <w:r w:rsidRPr="00630A7B" w:rsidR="00111332">
              <w:rPr>
                <w:rFonts w:asciiTheme="majorHAnsi" w:hAnsiTheme="majorHAnsi" w:cstheme="majorHAnsi"/>
                <w:b/>
                <w:color w:val="808080" w:themeColor="background1" w:themeShade="80"/>
                <w:lang w:val="el-GR"/>
              </w:rPr>
              <w:t>)</w:t>
            </w:r>
          </w:p>
        </w:tc>
      </w:tr>
    </w:tbl>
    <w:p w:rsidRPr="008904D1" w:rsidR="00463DF6" w:rsidP="00937C3F" w:rsidRDefault="00463DF6" w14:paraId="04798F02" w14:textId="77777777">
      <w:pPr>
        <w:pStyle w:val="Web"/>
        <w:shd w:val="clear" w:color="auto" w:fill="FFFFFF"/>
        <w:spacing w:before="0" w:beforeAutospacing="0" w:after="0" w:afterAutospacing="0"/>
        <w:rPr>
          <w:rFonts w:ascii="Calibri" w:hAnsi="Calibri" w:cs="Calibri"/>
          <w:color w:val="000000"/>
          <w:lang w:val="el-GR"/>
        </w:rPr>
      </w:pPr>
    </w:p>
    <w:sectPr w:rsidRPr="008904D1" w:rsidR="00463DF6" w:rsidSect="00630A7B">
      <w:footerReference w:type="default" r:id="rId8"/>
      <w:headerReference w:type="first" r:id="rId9"/>
      <w:pgSz w:w="11900" w:h="16840" w:orient="portrait"/>
      <w:pgMar w:top="1134" w:right="1128" w:bottom="992"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80A" w:rsidP="004A6C72" w:rsidRDefault="00E5380A" w14:paraId="04798F05" w14:textId="77777777">
      <w:r>
        <w:separator/>
      </w:r>
    </w:p>
  </w:endnote>
  <w:endnote w:type="continuationSeparator" w:id="0">
    <w:p w:rsidR="00E5380A" w:rsidP="004A6C72" w:rsidRDefault="00E5380A" w14:paraId="04798F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171950"/>
      <w:docPartObj>
        <w:docPartGallery w:val="Page Numbers (Bottom of Page)"/>
        <w:docPartUnique/>
      </w:docPartObj>
    </w:sdtPr>
    <w:sdtEndPr/>
    <w:sdtContent>
      <w:p w:rsidR="00370C52" w:rsidRDefault="00370C52" w14:paraId="04798F07" w14:textId="77777777">
        <w:pPr>
          <w:pStyle w:val="a8"/>
          <w:jc w:val="center"/>
        </w:pPr>
        <w:r>
          <w:fldChar w:fldCharType="begin"/>
        </w:r>
        <w:r>
          <w:instrText>PAGE   \* MERGEFORMAT</w:instrText>
        </w:r>
        <w:r>
          <w:fldChar w:fldCharType="separate"/>
        </w:r>
        <w:r w:rsidRPr="007A7054" w:rsidR="007A7054">
          <w:rPr>
            <w:noProof/>
            <w:lang w:val="el-GR"/>
          </w:rPr>
          <w:t>10</w:t>
        </w:r>
        <w:r>
          <w:fldChar w:fldCharType="end"/>
        </w:r>
      </w:p>
    </w:sdtContent>
  </w:sdt>
  <w:p w:rsidR="00370C52" w:rsidRDefault="00370C52" w14:paraId="04798F08" w14:textId="777777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80A" w:rsidP="004A6C72" w:rsidRDefault="00E5380A" w14:paraId="04798F03" w14:textId="77777777">
      <w:r>
        <w:separator/>
      </w:r>
    </w:p>
  </w:footnote>
  <w:footnote w:type="continuationSeparator" w:id="0">
    <w:p w:rsidR="00E5380A" w:rsidP="004A6C72" w:rsidRDefault="00E5380A" w14:paraId="04798F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A409D" w:rsidP="001031C4" w:rsidRDefault="00BD3E60" w14:paraId="04798F09" w14:textId="77777777">
    <w:pPr>
      <w:pStyle w:val="a7"/>
      <w:tabs>
        <w:tab w:val="clear" w:pos="8640"/>
      </w:tabs>
      <w:jc w:val="center"/>
    </w:pPr>
    <w:r>
      <w:rPr>
        <w:noProof/>
        <w:lang w:val="el-GR" w:eastAsia="el-GR"/>
      </w:rPr>
      <w:drawing>
        <wp:inline distT="0" distB="0" distL="0" distR="0" wp14:anchorId="04798F0A" wp14:editId="04798F0B">
          <wp:extent cx="6113930" cy="103568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ΚΕΔΙΒΙΜ ΠΑΔΑ.png"/>
                  <pic:cNvPicPr/>
                </pic:nvPicPr>
                <pic:blipFill>
                  <a:blip r:embed="rId1">
                    <a:extLst>
                      <a:ext uri="{28A0092B-C50C-407E-A947-70E740481C1C}">
                        <a14:useLocalDpi xmlns:a14="http://schemas.microsoft.com/office/drawing/2010/main" val="0"/>
                      </a:ext>
                    </a:extLst>
                  </a:blip>
                  <a:stretch>
                    <a:fillRect/>
                  </a:stretch>
                </pic:blipFill>
                <pic:spPr>
                  <a:xfrm>
                    <a:off x="0" y="0"/>
                    <a:ext cx="6143242" cy="104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E33"/>
    <w:multiLevelType w:val="hybridMultilevel"/>
    <w:tmpl w:val="82EAF33A"/>
    <w:lvl w:ilvl="0" w:tplc="80B6439E">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 w15:restartNumberingAfterBreak="0">
    <w:nsid w:val="06B62A57"/>
    <w:multiLevelType w:val="hybridMultilevel"/>
    <w:tmpl w:val="0E80C88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 w15:restartNumberingAfterBreak="0">
    <w:nsid w:val="0A6D2334"/>
    <w:multiLevelType w:val="multilevel"/>
    <w:tmpl w:val="FFB0B59A"/>
    <w:lvl w:ilvl="0">
      <w:start w:val="1"/>
      <w:numFmt w:val="decimal"/>
      <w:lvlText w:val="%1"/>
      <w:lvlJc w:val="left"/>
      <w:pPr>
        <w:ind w:left="375" w:hanging="375"/>
      </w:pPr>
      <w:rPr>
        <w:rFonts w:hint="default"/>
      </w:rPr>
    </w:lvl>
    <w:lvl w:ilvl="1">
      <w:start w:val="3"/>
      <w:numFmt w:val="decimal"/>
      <w:lvlText w:val="%1.%2"/>
      <w:lvlJc w:val="left"/>
      <w:pPr>
        <w:ind w:left="1089" w:hanging="37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13BE0720"/>
    <w:multiLevelType w:val="multilevel"/>
    <w:tmpl w:val="A25AE498"/>
    <w:lvl w:ilvl="0">
      <w:start w:val="3"/>
      <w:numFmt w:val="decimal"/>
      <w:lvlText w:val="%1"/>
      <w:lvlJc w:val="left"/>
      <w:pPr>
        <w:ind w:left="375" w:hanging="375"/>
      </w:pPr>
      <w:rPr>
        <w:rFonts w:hint="default"/>
      </w:rPr>
    </w:lvl>
    <w:lvl w:ilvl="1">
      <w:start w:val="4"/>
      <w:numFmt w:val="decimal"/>
      <w:lvlText w:val="%1.%2"/>
      <w:lvlJc w:val="left"/>
      <w:pPr>
        <w:ind w:left="1089" w:hanging="37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15:restartNumberingAfterBreak="0">
    <w:nsid w:val="18F40FD2"/>
    <w:multiLevelType w:val="multilevel"/>
    <w:tmpl w:val="D65AE2AA"/>
    <w:lvl w:ilvl="0">
      <w:start w:val="1"/>
      <w:numFmt w:val="decimal"/>
      <w:lvlText w:val="%1."/>
      <w:lvlJc w:val="left"/>
      <w:pPr>
        <w:ind w:left="720" w:hanging="360"/>
      </w:pPr>
      <w:rPr>
        <w:rFonts w:hint="default"/>
      </w:rPr>
    </w:lvl>
    <w:lvl w:ilvl="1">
      <w:start w:val="4"/>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5" w15:restartNumberingAfterBreak="0">
    <w:nsid w:val="22013CEC"/>
    <w:multiLevelType w:val="hybridMultilevel"/>
    <w:tmpl w:val="E93EB54A"/>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rPr>
    </w:lvl>
    <w:lvl w:ilvl="8" w:tplc="04080005" w:tentative="1">
      <w:start w:val="1"/>
      <w:numFmt w:val="bullet"/>
      <w:lvlText w:val=""/>
      <w:lvlJc w:val="left"/>
      <w:pPr>
        <w:ind w:left="6120" w:hanging="360"/>
      </w:pPr>
      <w:rPr>
        <w:rFonts w:hint="default" w:ascii="Wingdings" w:hAnsi="Wingdings"/>
      </w:rPr>
    </w:lvl>
  </w:abstractNum>
  <w:abstractNum w:abstractNumId="6" w15:restartNumberingAfterBreak="0">
    <w:nsid w:val="22304302"/>
    <w:multiLevelType w:val="multilevel"/>
    <w:tmpl w:val="B9B85F30"/>
    <w:lvl w:ilvl="0">
      <w:start w:val="1"/>
      <w:numFmt w:val="decimal"/>
      <w:lvlText w:val="%1"/>
      <w:lvlJc w:val="left"/>
      <w:pPr>
        <w:ind w:left="375" w:hanging="375"/>
      </w:pPr>
      <w:rPr>
        <w:rFonts w:hint="default"/>
      </w:rPr>
    </w:lvl>
    <w:lvl w:ilvl="1">
      <w:start w:val="3"/>
      <w:numFmt w:val="decimal"/>
      <w:lvlText w:val="%1.%2"/>
      <w:lvlJc w:val="left"/>
      <w:pPr>
        <w:ind w:left="1089" w:hanging="37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15:restartNumberingAfterBreak="0">
    <w:nsid w:val="2C980551"/>
    <w:multiLevelType w:val="hybridMultilevel"/>
    <w:tmpl w:val="70B64E1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30BE314B"/>
    <w:multiLevelType w:val="hybridMultilevel"/>
    <w:tmpl w:val="44AE1A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04F5022"/>
    <w:multiLevelType w:val="hybridMultilevel"/>
    <w:tmpl w:val="C0D8ABBE"/>
    <w:lvl w:ilvl="0" w:tplc="B8FA04E2">
      <w:numFmt w:val="bullet"/>
      <w:lvlText w:val="-"/>
      <w:lvlJc w:val="left"/>
      <w:pPr>
        <w:ind w:left="720" w:hanging="360"/>
      </w:pPr>
      <w:rPr>
        <w:rFonts w:hint="default" w:ascii="Calibri" w:hAnsi="Calibri" w:cs="Calibri" w:eastAsiaTheme="minorEastAsi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0" w15:restartNumberingAfterBreak="0">
    <w:nsid w:val="40843BD8"/>
    <w:multiLevelType w:val="multilevel"/>
    <w:tmpl w:val="D65AE2AA"/>
    <w:lvl w:ilvl="0">
      <w:start w:val="1"/>
      <w:numFmt w:val="decimal"/>
      <w:lvlText w:val="%1."/>
      <w:lvlJc w:val="left"/>
      <w:pPr>
        <w:ind w:left="720" w:hanging="360"/>
      </w:pPr>
      <w:rPr>
        <w:rFonts w:hint="default"/>
      </w:rPr>
    </w:lvl>
    <w:lvl w:ilvl="1">
      <w:start w:val="4"/>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1" w15:restartNumberingAfterBreak="0">
    <w:nsid w:val="48C877BA"/>
    <w:multiLevelType w:val="multilevel"/>
    <w:tmpl w:val="D65AE2AA"/>
    <w:lvl w:ilvl="0">
      <w:start w:val="1"/>
      <w:numFmt w:val="decimal"/>
      <w:lvlText w:val="%1."/>
      <w:lvlJc w:val="left"/>
      <w:pPr>
        <w:ind w:left="720" w:hanging="360"/>
      </w:pPr>
      <w:rPr>
        <w:rFonts w:hint="default"/>
      </w:rPr>
    </w:lvl>
    <w:lvl w:ilvl="1">
      <w:start w:val="4"/>
      <w:numFmt w:val="decimal"/>
      <w:isLgl/>
      <w:lvlText w:val="%1.%2"/>
      <w:lvlJc w:val="left"/>
      <w:pPr>
        <w:ind w:left="1270"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2" w15:restartNumberingAfterBreak="0">
    <w:nsid w:val="584050EA"/>
    <w:multiLevelType w:val="multilevel"/>
    <w:tmpl w:val="F1D86B52"/>
    <w:lvl w:ilvl="0">
      <w:start w:val="1"/>
      <w:numFmt w:val="decimal"/>
      <w:lvlText w:val="%1"/>
      <w:lvlJc w:val="left"/>
      <w:pPr>
        <w:ind w:left="375" w:hanging="375"/>
      </w:pPr>
      <w:rPr>
        <w:rFonts w:hint="default"/>
      </w:rPr>
    </w:lvl>
    <w:lvl w:ilvl="1">
      <w:start w:val="5"/>
      <w:numFmt w:val="decimal"/>
      <w:lvlText w:val="%1.%2"/>
      <w:lvlJc w:val="left"/>
      <w:pPr>
        <w:ind w:left="1089" w:hanging="37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73FB30C6"/>
    <w:multiLevelType w:val="multilevel"/>
    <w:tmpl w:val="D65AE2AA"/>
    <w:lvl w:ilvl="0">
      <w:start w:val="1"/>
      <w:numFmt w:val="decimal"/>
      <w:lvlText w:val="%1."/>
      <w:lvlJc w:val="left"/>
      <w:pPr>
        <w:ind w:left="720" w:hanging="360"/>
      </w:pPr>
      <w:rPr>
        <w:rFonts w:hint="default"/>
      </w:rPr>
    </w:lvl>
    <w:lvl w:ilvl="1">
      <w:start w:val="4"/>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4" w15:restartNumberingAfterBreak="0">
    <w:nsid w:val="7DE22610"/>
    <w:multiLevelType w:val="hybridMultilevel"/>
    <w:tmpl w:val="FDD46432"/>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8"/>
  </w:num>
  <w:num w:numId="6">
    <w:abstractNumId w:val="10"/>
  </w:num>
  <w:num w:numId="7">
    <w:abstractNumId w:val="11"/>
  </w:num>
  <w:num w:numId="8">
    <w:abstractNumId w:val="6"/>
  </w:num>
  <w:num w:numId="9">
    <w:abstractNumId w:val="0"/>
  </w:num>
  <w:num w:numId="10">
    <w:abstractNumId w:val="4"/>
  </w:num>
  <w:num w:numId="11">
    <w:abstractNumId w:val="13"/>
  </w:num>
  <w:num w:numId="12">
    <w:abstractNumId w:val="2"/>
  </w:num>
  <w:num w:numId="13">
    <w:abstractNumId w:val="3"/>
  </w:num>
  <w:num w:numId="14">
    <w:abstractNumId w:val="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dirty"/>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C72"/>
    <w:rsid w:val="00000EFB"/>
    <w:rsid w:val="00022578"/>
    <w:rsid w:val="00023680"/>
    <w:rsid w:val="00023B7A"/>
    <w:rsid w:val="00025DDB"/>
    <w:rsid w:val="00026333"/>
    <w:rsid w:val="0002680C"/>
    <w:rsid w:val="00032E83"/>
    <w:rsid w:val="00062E5D"/>
    <w:rsid w:val="000669A0"/>
    <w:rsid w:val="000731F5"/>
    <w:rsid w:val="00073B03"/>
    <w:rsid w:val="00076624"/>
    <w:rsid w:val="00077B72"/>
    <w:rsid w:val="000869F0"/>
    <w:rsid w:val="00090DBA"/>
    <w:rsid w:val="000965AA"/>
    <w:rsid w:val="000A409D"/>
    <w:rsid w:val="000D1C6A"/>
    <w:rsid w:val="000D2733"/>
    <w:rsid w:val="000D303A"/>
    <w:rsid w:val="000E4C88"/>
    <w:rsid w:val="000E5701"/>
    <w:rsid w:val="000F4872"/>
    <w:rsid w:val="000F6483"/>
    <w:rsid w:val="00100DF1"/>
    <w:rsid w:val="00101836"/>
    <w:rsid w:val="001030C0"/>
    <w:rsid w:val="001031C4"/>
    <w:rsid w:val="00111332"/>
    <w:rsid w:val="00115CBF"/>
    <w:rsid w:val="00124948"/>
    <w:rsid w:val="00137A25"/>
    <w:rsid w:val="001473DE"/>
    <w:rsid w:val="00150B7A"/>
    <w:rsid w:val="0016654A"/>
    <w:rsid w:val="00173917"/>
    <w:rsid w:val="00177634"/>
    <w:rsid w:val="00184FCA"/>
    <w:rsid w:val="001A2FA6"/>
    <w:rsid w:val="001A3E82"/>
    <w:rsid w:val="001A5F02"/>
    <w:rsid w:val="001A6BD6"/>
    <w:rsid w:val="001B6075"/>
    <w:rsid w:val="001C4536"/>
    <w:rsid w:val="001C49B6"/>
    <w:rsid w:val="001D4978"/>
    <w:rsid w:val="001D59A5"/>
    <w:rsid w:val="001F5FA2"/>
    <w:rsid w:val="001F6128"/>
    <w:rsid w:val="00212C91"/>
    <w:rsid w:val="002141C9"/>
    <w:rsid w:val="00217A59"/>
    <w:rsid w:val="002602AF"/>
    <w:rsid w:val="00261C81"/>
    <w:rsid w:val="00262C4C"/>
    <w:rsid w:val="00274DC0"/>
    <w:rsid w:val="00276AC0"/>
    <w:rsid w:val="002864E4"/>
    <w:rsid w:val="00291DCE"/>
    <w:rsid w:val="002B179E"/>
    <w:rsid w:val="002B308E"/>
    <w:rsid w:val="002B53CB"/>
    <w:rsid w:val="002C1234"/>
    <w:rsid w:val="002D4A37"/>
    <w:rsid w:val="002E299A"/>
    <w:rsid w:val="002E4FBD"/>
    <w:rsid w:val="0031395E"/>
    <w:rsid w:val="003171C9"/>
    <w:rsid w:val="003228B7"/>
    <w:rsid w:val="00336792"/>
    <w:rsid w:val="003404FA"/>
    <w:rsid w:val="0034420D"/>
    <w:rsid w:val="0034473B"/>
    <w:rsid w:val="00347C1C"/>
    <w:rsid w:val="00350F31"/>
    <w:rsid w:val="00361A76"/>
    <w:rsid w:val="00363DD1"/>
    <w:rsid w:val="003679D8"/>
    <w:rsid w:val="003703C1"/>
    <w:rsid w:val="00370C52"/>
    <w:rsid w:val="00376BC0"/>
    <w:rsid w:val="00387D4E"/>
    <w:rsid w:val="003A2961"/>
    <w:rsid w:val="003B4DAB"/>
    <w:rsid w:val="003B5540"/>
    <w:rsid w:val="003B5AC7"/>
    <w:rsid w:val="003C327F"/>
    <w:rsid w:val="003C6DCA"/>
    <w:rsid w:val="003D2AF5"/>
    <w:rsid w:val="003D5469"/>
    <w:rsid w:val="003E2EF7"/>
    <w:rsid w:val="003E41DA"/>
    <w:rsid w:val="003E43B2"/>
    <w:rsid w:val="003E6B0D"/>
    <w:rsid w:val="003F0B5D"/>
    <w:rsid w:val="003F2CAC"/>
    <w:rsid w:val="0040164A"/>
    <w:rsid w:val="0040238D"/>
    <w:rsid w:val="00411999"/>
    <w:rsid w:val="0042264F"/>
    <w:rsid w:val="00430696"/>
    <w:rsid w:val="004365D4"/>
    <w:rsid w:val="00442766"/>
    <w:rsid w:val="00444D4F"/>
    <w:rsid w:val="004610E0"/>
    <w:rsid w:val="00463DF6"/>
    <w:rsid w:val="0046487D"/>
    <w:rsid w:val="00471936"/>
    <w:rsid w:val="004719BB"/>
    <w:rsid w:val="004736AA"/>
    <w:rsid w:val="00474D31"/>
    <w:rsid w:val="004858D1"/>
    <w:rsid w:val="00487480"/>
    <w:rsid w:val="0049573F"/>
    <w:rsid w:val="004A6C72"/>
    <w:rsid w:val="004B1698"/>
    <w:rsid w:val="004B2CEF"/>
    <w:rsid w:val="004B34E0"/>
    <w:rsid w:val="004B6FF7"/>
    <w:rsid w:val="004D0FD2"/>
    <w:rsid w:val="004F0C12"/>
    <w:rsid w:val="00505E60"/>
    <w:rsid w:val="00506300"/>
    <w:rsid w:val="00517557"/>
    <w:rsid w:val="00523597"/>
    <w:rsid w:val="00532481"/>
    <w:rsid w:val="00536064"/>
    <w:rsid w:val="00546B69"/>
    <w:rsid w:val="005504E3"/>
    <w:rsid w:val="00552F00"/>
    <w:rsid w:val="00561F36"/>
    <w:rsid w:val="0057202F"/>
    <w:rsid w:val="005A1D4E"/>
    <w:rsid w:val="005A7D57"/>
    <w:rsid w:val="005C54A5"/>
    <w:rsid w:val="005C5D18"/>
    <w:rsid w:val="005D44A7"/>
    <w:rsid w:val="005E22D1"/>
    <w:rsid w:val="005E54E3"/>
    <w:rsid w:val="005E799B"/>
    <w:rsid w:val="005F378C"/>
    <w:rsid w:val="005F7C91"/>
    <w:rsid w:val="00601039"/>
    <w:rsid w:val="0061121B"/>
    <w:rsid w:val="00611B61"/>
    <w:rsid w:val="006157D1"/>
    <w:rsid w:val="00625302"/>
    <w:rsid w:val="00630A7B"/>
    <w:rsid w:val="00640B5E"/>
    <w:rsid w:val="00655875"/>
    <w:rsid w:val="00656FA3"/>
    <w:rsid w:val="00661A23"/>
    <w:rsid w:val="00663C70"/>
    <w:rsid w:val="00664327"/>
    <w:rsid w:val="00672FC5"/>
    <w:rsid w:val="006A0A85"/>
    <w:rsid w:val="006A0CB0"/>
    <w:rsid w:val="006A1D07"/>
    <w:rsid w:val="006D4A80"/>
    <w:rsid w:val="006D54B3"/>
    <w:rsid w:val="006E15B0"/>
    <w:rsid w:val="006F7BEB"/>
    <w:rsid w:val="00702E35"/>
    <w:rsid w:val="00702E46"/>
    <w:rsid w:val="00707278"/>
    <w:rsid w:val="007248D0"/>
    <w:rsid w:val="0073352F"/>
    <w:rsid w:val="007375FF"/>
    <w:rsid w:val="00743C4B"/>
    <w:rsid w:val="0074658D"/>
    <w:rsid w:val="00746633"/>
    <w:rsid w:val="0075423B"/>
    <w:rsid w:val="00755BB4"/>
    <w:rsid w:val="00757BDF"/>
    <w:rsid w:val="007641EA"/>
    <w:rsid w:val="00764679"/>
    <w:rsid w:val="00765123"/>
    <w:rsid w:val="00766DFD"/>
    <w:rsid w:val="007A2A3A"/>
    <w:rsid w:val="007A56C6"/>
    <w:rsid w:val="007A7054"/>
    <w:rsid w:val="007B5EA6"/>
    <w:rsid w:val="007C3623"/>
    <w:rsid w:val="007C5E88"/>
    <w:rsid w:val="007D3DBE"/>
    <w:rsid w:val="007D6822"/>
    <w:rsid w:val="007D71B1"/>
    <w:rsid w:val="007D7B08"/>
    <w:rsid w:val="007F6398"/>
    <w:rsid w:val="00801119"/>
    <w:rsid w:val="008028B5"/>
    <w:rsid w:val="00805544"/>
    <w:rsid w:val="00812EEC"/>
    <w:rsid w:val="00820BBD"/>
    <w:rsid w:val="00825293"/>
    <w:rsid w:val="00825EBE"/>
    <w:rsid w:val="00834FEC"/>
    <w:rsid w:val="00836369"/>
    <w:rsid w:val="00857B64"/>
    <w:rsid w:val="00862550"/>
    <w:rsid w:val="00863398"/>
    <w:rsid w:val="008672D2"/>
    <w:rsid w:val="0087432C"/>
    <w:rsid w:val="00877D41"/>
    <w:rsid w:val="008869F2"/>
    <w:rsid w:val="008904D1"/>
    <w:rsid w:val="00897D45"/>
    <w:rsid w:val="008B7B3F"/>
    <w:rsid w:val="008C4093"/>
    <w:rsid w:val="008C6AA0"/>
    <w:rsid w:val="008C6EE7"/>
    <w:rsid w:val="008D35EC"/>
    <w:rsid w:val="008D399B"/>
    <w:rsid w:val="008E1903"/>
    <w:rsid w:val="008E5A9E"/>
    <w:rsid w:val="008F388D"/>
    <w:rsid w:val="009046F9"/>
    <w:rsid w:val="00914470"/>
    <w:rsid w:val="009204AF"/>
    <w:rsid w:val="00926F0D"/>
    <w:rsid w:val="00937C3F"/>
    <w:rsid w:val="00946E19"/>
    <w:rsid w:val="0096583B"/>
    <w:rsid w:val="009673BD"/>
    <w:rsid w:val="00967708"/>
    <w:rsid w:val="00967E2C"/>
    <w:rsid w:val="00973579"/>
    <w:rsid w:val="009807F5"/>
    <w:rsid w:val="0098082C"/>
    <w:rsid w:val="00991BBC"/>
    <w:rsid w:val="009A7E2C"/>
    <w:rsid w:val="009B54A6"/>
    <w:rsid w:val="009C12D6"/>
    <w:rsid w:val="009C7FE8"/>
    <w:rsid w:val="009E1717"/>
    <w:rsid w:val="009F0D71"/>
    <w:rsid w:val="009F3610"/>
    <w:rsid w:val="009F7F95"/>
    <w:rsid w:val="00A1158E"/>
    <w:rsid w:val="00A31748"/>
    <w:rsid w:val="00A3634B"/>
    <w:rsid w:val="00A4219C"/>
    <w:rsid w:val="00A53702"/>
    <w:rsid w:val="00A65E67"/>
    <w:rsid w:val="00A722E5"/>
    <w:rsid w:val="00A763FD"/>
    <w:rsid w:val="00A8504A"/>
    <w:rsid w:val="00AA3486"/>
    <w:rsid w:val="00AA553E"/>
    <w:rsid w:val="00AA71B7"/>
    <w:rsid w:val="00AB2499"/>
    <w:rsid w:val="00AB317D"/>
    <w:rsid w:val="00AD57A4"/>
    <w:rsid w:val="00B006B3"/>
    <w:rsid w:val="00B00D1F"/>
    <w:rsid w:val="00B00F03"/>
    <w:rsid w:val="00B02356"/>
    <w:rsid w:val="00B14D3E"/>
    <w:rsid w:val="00B20470"/>
    <w:rsid w:val="00B22067"/>
    <w:rsid w:val="00B26AD3"/>
    <w:rsid w:val="00B3186D"/>
    <w:rsid w:val="00B34957"/>
    <w:rsid w:val="00B40C9F"/>
    <w:rsid w:val="00B53C8E"/>
    <w:rsid w:val="00B61A7A"/>
    <w:rsid w:val="00B61C68"/>
    <w:rsid w:val="00B65961"/>
    <w:rsid w:val="00B7071D"/>
    <w:rsid w:val="00B8153F"/>
    <w:rsid w:val="00B829C7"/>
    <w:rsid w:val="00B874B7"/>
    <w:rsid w:val="00B9374E"/>
    <w:rsid w:val="00B94FCC"/>
    <w:rsid w:val="00BA1686"/>
    <w:rsid w:val="00BA7C92"/>
    <w:rsid w:val="00BC24A1"/>
    <w:rsid w:val="00BC6C84"/>
    <w:rsid w:val="00BC72E2"/>
    <w:rsid w:val="00BD3E60"/>
    <w:rsid w:val="00BE15DB"/>
    <w:rsid w:val="00C15423"/>
    <w:rsid w:val="00C16D85"/>
    <w:rsid w:val="00C31AC1"/>
    <w:rsid w:val="00C34AEB"/>
    <w:rsid w:val="00C4088B"/>
    <w:rsid w:val="00C523BB"/>
    <w:rsid w:val="00C600B4"/>
    <w:rsid w:val="00C61648"/>
    <w:rsid w:val="00C64597"/>
    <w:rsid w:val="00C703EA"/>
    <w:rsid w:val="00C833C1"/>
    <w:rsid w:val="00C85796"/>
    <w:rsid w:val="00C92E83"/>
    <w:rsid w:val="00C9312A"/>
    <w:rsid w:val="00CA1262"/>
    <w:rsid w:val="00CA2ACD"/>
    <w:rsid w:val="00CA7774"/>
    <w:rsid w:val="00CB0365"/>
    <w:rsid w:val="00CB671D"/>
    <w:rsid w:val="00CB71DD"/>
    <w:rsid w:val="00CC18F5"/>
    <w:rsid w:val="00CE7AA2"/>
    <w:rsid w:val="00CF15A6"/>
    <w:rsid w:val="00CF2806"/>
    <w:rsid w:val="00D03635"/>
    <w:rsid w:val="00D0646D"/>
    <w:rsid w:val="00D17596"/>
    <w:rsid w:val="00D20D4F"/>
    <w:rsid w:val="00D266F5"/>
    <w:rsid w:val="00D3744B"/>
    <w:rsid w:val="00D47318"/>
    <w:rsid w:val="00D60CE0"/>
    <w:rsid w:val="00D66B27"/>
    <w:rsid w:val="00D75CA5"/>
    <w:rsid w:val="00D95D11"/>
    <w:rsid w:val="00DA15FA"/>
    <w:rsid w:val="00DB4036"/>
    <w:rsid w:val="00DB7BC9"/>
    <w:rsid w:val="00DB7C24"/>
    <w:rsid w:val="00DC447A"/>
    <w:rsid w:val="00DC715E"/>
    <w:rsid w:val="00DD1DC6"/>
    <w:rsid w:val="00DD2324"/>
    <w:rsid w:val="00DD5CE2"/>
    <w:rsid w:val="00DF3599"/>
    <w:rsid w:val="00E04B85"/>
    <w:rsid w:val="00E16318"/>
    <w:rsid w:val="00E322E9"/>
    <w:rsid w:val="00E35D5F"/>
    <w:rsid w:val="00E41F2C"/>
    <w:rsid w:val="00E5380A"/>
    <w:rsid w:val="00E6253B"/>
    <w:rsid w:val="00E715CF"/>
    <w:rsid w:val="00E742F7"/>
    <w:rsid w:val="00E77B1E"/>
    <w:rsid w:val="00E902B1"/>
    <w:rsid w:val="00E937EE"/>
    <w:rsid w:val="00E95559"/>
    <w:rsid w:val="00EA3702"/>
    <w:rsid w:val="00EB09D7"/>
    <w:rsid w:val="00EB2807"/>
    <w:rsid w:val="00EC1BC6"/>
    <w:rsid w:val="00ED2970"/>
    <w:rsid w:val="00ED3A8B"/>
    <w:rsid w:val="00ED4969"/>
    <w:rsid w:val="00ED5B75"/>
    <w:rsid w:val="00EE2319"/>
    <w:rsid w:val="00EF7B72"/>
    <w:rsid w:val="00F05DC2"/>
    <w:rsid w:val="00F06792"/>
    <w:rsid w:val="00F146C5"/>
    <w:rsid w:val="00F14A2B"/>
    <w:rsid w:val="00F202BC"/>
    <w:rsid w:val="00F2107C"/>
    <w:rsid w:val="00F30552"/>
    <w:rsid w:val="00F33105"/>
    <w:rsid w:val="00F34F77"/>
    <w:rsid w:val="00F357C9"/>
    <w:rsid w:val="00F36A79"/>
    <w:rsid w:val="00F50D1E"/>
    <w:rsid w:val="00F72C54"/>
    <w:rsid w:val="00F75217"/>
    <w:rsid w:val="00F91C02"/>
    <w:rsid w:val="00F937B8"/>
    <w:rsid w:val="00FA76E1"/>
    <w:rsid w:val="00FB6BF9"/>
    <w:rsid w:val="00FD3E89"/>
    <w:rsid w:val="00FE130C"/>
    <w:rsid w:val="00FF3F26"/>
    <w:rsid w:val="5A5324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04798DFC"/>
  <w15:docId w15:val="{15E5BBFC-2D29-4865-8827-EF221332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rsid w:val="001F6128"/>
    <w:rPr>
      <w:rFonts w:eastAsia="Times New Roman"/>
      <w:sz w:val="24"/>
      <w:szCs w:val="24"/>
      <w:lang w:eastAsia="en-US"/>
    </w:rPr>
  </w:style>
  <w:style w:type="paragraph" w:styleId="1">
    <w:name w:val="heading 1"/>
    <w:basedOn w:val="a"/>
    <w:next w:val="a"/>
    <w:link w:val="1Char"/>
    <w:uiPriority w:val="9"/>
    <w:qFormat/>
    <w:rsid w:val="00D95D11"/>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2">
    <w:name w:val="heading 2"/>
    <w:basedOn w:val="a"/>
    <w:next w:val="a"/>
    <w:link w:val="2Char"/>
    <w:uiPriority w:val="9"/>
    <w:unhideWhenUsed/>
    <w:qFormat/>
    <w:rsid w:val="00D95D11"/>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note text"/>
    <w:basedOn w:val="a"/>
    <w:link w:val="Char"/>
    <w:uiPriority w:val="99"/>
    <w:unhideWhenUsed/>
    <w:rsid w:val="004A6C72"/>
  </w:style>
  <w:style w:type="character" w:styleId="Char" w:customStyle="1">
    <w:name w:val="Κείμενο υποσημείωσης Char"/>
    <w:basedOn w:val="a0"/>
    <w:link w:val="a3"/>
    <w:uiPriority w:val="99"/>
    <w:rsid w:val="004A6C72"/>
    <w:rPr>
      <w:sz w:val="24"/>
      <w:szCs w:val="24"/>
      <w:lang w:val="el-GR" w:eastAsia="en-US"/>
    </w:rPr>
  </w:style>
  <w:style w:type="character" w:styleId="a4">
    <w:name w:val="footnote reference"/>
    <w:basedOn w:val="a0"/>
    <w:uiPriority w:val="99"/>
    <w:unhideWhenUsed/>
    <w:rsid w:val="004A6C72"/>
    <w:rPr>
      <w:vertAlign w:val="superscript"/>
    </w:rPr>
  </w:style>
  <w:style w:type="paragraph" w:styleId="a5">
    <w:name w:val="endnote text"/>
    <w:basedOn w:val="a"/>
    <w:link w:val="Char0"/>
    <w:uiPriority w:val="99"/>
    <w:unhideWhenUsed/>
    <w:rsid w:val="004A6C72"/>
  </w:style>
  <w:style w:type="character" w:styleId="Char0" w:customStyle="1">
    <w:name w:val="Κείμενο σημείωσης τέλους Char"/>
    <w:basedOn w:val="a0"/>
    <w:link w:val="a5"/>
    <w:uiPriority w:val="99"/>
    <w:rsid w:val="004A6C72"/>
    <w:rPr>
      <w:sz w:val="24"/>
      <w:szCs w:val="24"/>
      <w:lang w:val="el-GR" w:eastAsia="en-US"/>
    </w:rPr>
  </w:style>
  <w:style w:type="character" w:styleId="a6">
    <w:name w:val="endnote reference"/>
    <w:basedOn w:val="a0"/>
    <w:uiPriority w:val="99"/>
    <w:unhideWhenUsed/>
    <w:rsid w:val="004A6C72"/>
    <w:rPr>
      <w:vertAlign w:val="superscript"/>
    </w:rPr>
  </w:style>
  <w:style w:type="paragraph" w:styleId="a7">
    <w:name w:val="header"/>
    <w:basedOn w:val="a"/>
    <w:link w:val="Char1"/>
    <w:uiPriority w:val="99"/>
    <w:unhideWhenUsed/>
    <w:rsid w:val="004A6C72"/>
    <w:pPr>
      <w:tabs>
        <w:tab w:val="center" w:pos="4320"/>
        <w:tab w:val="right" w:pos="8640"/>
      </w:tabs>
    </w:pPr>
  </w:style>
  <w:style w:type="character" w:styleId="Char1" w:customStyle="1">
    <w:name w:val="Κεφαλίδα Char"/>
    <w:basedOn w:val="a0"/>
    <w:link w:val="a7"/>
    <w:uiPriority w:val="99"/>
    <w:rsid w:val="004A6C72"/>
    <w:rPr>
      <w:sz w:val="24"/>
      <w:szCs w:val="24"/>
      <w:lang w:val="el-GR" w:eastAsia="en-US"/>
    </w:rPr>
  </w:style>
  <w:style w:type="paragraph" w:styleId="a8">
    <w:name w:val="footer"/>
    <w:basedOn w:val="a"/>
    <w:link w:val="Char2"/>
    <w:uiPriority w:val="99"/>
    <w:unhideWhenUsed/>
    <w:rsid w:val="004A6C72"/>
    <w:pPr>
      <w:tabs>
        <w:tab w:val="center" w:pos="4320"/>
        <w:tab w:val="right" w:pos="8640"/>
      </w:tabs>
    </w:pPr>
  </w:style>
  <w:style w:type="character" w:styleId="Char2" w:customStyle="1">
    <w:name w:val="Υποσέλιδο Char"/>
    <w:basedOn w:val="a0"/>
    <w:link w:val="a8"/>
    <w:uiPriority w:val="99"/>
    <w:rsid w:val="004A6C72"/>
    <w:rPr>
      <w:sz w:val="24"/>
      <w:szCs w:val="24"/>
      <w:lang w:val="el-GR" w:eastAsia="en-US"/>
    </w:rPr>
  </w:style>
  <w:style w:type="paragraph" w:styleId="a9">
    <w:name w:val="Balloon Text"/>
    <w:basedOn w:val="a"/>
    <w:link w:val="Char3"/>
    <w:uiPriority w:val="99"/>
    <w:semiHidden/>
    <w:unhideWhenUsed/>
    <w:rsid w:val="004A6C72"/>
    <w:rPr>
      <w:rFonts w:ascii="Lucida Grande" w:hAnsi="Lucida Grande" w:cs="Lucida Grande"/>
      <w:sz w:val="18"/>
      <w:szCs w:val="18"/>
    </w:rPr>
  </w:style>
  <w:style w:type="character" w:styleId="Char3" w:customStyle="1">
    <w:name w:val="Κείμενο πλαισίου Char"/>
    <w:basedOn w:val="a0"/>
    <w:link w:val="a9"/>
    <w:uiPriority w:val="99"/>
    <w:semiHidden/>
    <w:rsid w:val="004A6C72"/>
    <w:rPr>
      <w:rFonts w:ascii="Lucida Grande" w:hAnsi="Lucida Grande" w:cs="Lucida Grande"/>
      <w:sz w:val="18"/>
      <w:szCs w:val="18"/>
      <w:lang w:val="el-GR" w:eastAsia="en-US"/>
    </w:rPr>
  </w:style>
  <w:style w:type="paragraph" w:styleId="Web">
    <w:name w:val="Normal (Web)"/>
    <w:basedOn w:val="a"/>
    <w:uiPriority w:val="99"/>
    <w:unhideWhenUsed/>
    <w:rsid w:val="00505E60"/>
    <w:pPr>
      <w:spacing w:before="100" w:beforeAutospacing="1" w:after="100" w:afterAutospacing="1"/>
    </w:pPr>
    <w:rPr>
      <w:lang w:eastAsia="el-GR"/>
    </w:rPr>
  </w:style>
  <w:style w:type="paragraph" w:styleId="aa">
    <w:name w:val="List Paragraph"/>
    <w:basedOn w:val="a"/>
    <w:uiPriority w:val="34"/>
    <w:qFormat/>
    <w:rsid w:val="00DB4036"/>
    <w:pPr>
      <w:ind w:left="720"/>
      <w:contextualSpacing/>
    </w:pPr>
  </w:style>
  <w:style w:type="paragraph" w:styleId="Default" w:customStyle="1">
    <w:name w:val="Default"/>
    <w:rsid w:val="0016654A"/>
    <w:pPr>
      <w:autoSpaceDE w:val="0"/>
      <w:autoSpaceDN w:val="0"/>
      <w:adjustRightInd w:val="0"/>
    </w:pPr>
    <w:rPr>
      <w:rFonts w:ascii="Calibri" w:hAnsi="Calibri" w:cs="Calibri"/>
      <w:color w:val="000000"/>
      <w:sz w:val="24"/>
      <w:szCs w:val="24"/>
      <w:lang w:val="el-GR"/>
    </w:rPr>
  </w:style>
  <w:style w:type="table" w:styleId="ab">
    <w:name w:val="Table Grid"/>
    <w:basedOn w:val="a1"/>
    <w:uiPriority w:val="59"/>
    <w:unhideWhenUsed/>
    <w:rsid w:val="00B659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Char" w:customStyle="1">
    <w:name w:val="Επικεφαλίδα 1 Char"/>
    <w:basedOn w:val="a0"/>
    <w:link w:val="1"/>
    <w:uiPriority w:val="9"/>
    <w:rsid w:val="00D95D11"/>
    <w:rPr>
      <w:rFonts w:asciiTheme="majorHAnsi" w:hAnsiTheme="majorHAnsi" w:eastAsiaTheme="majorEastAsia" w:cstheme="majorBidi"/>
      <w:color w:val="365F91" w:themeColor="accent1" w:themeShade="BF"/>
      <w:sz w:val="32"/>
      <w:szCs w:val="32"/>
      <w:lang w:eastAsia="en-US"/>
    </w:rPr>
  </w:style>
  <w:style w:type="character" w:styleId="2Char" w:customStyle="1">
    <w:name w:val="Επικεφαλίδα 2 Char"/>
    <w:basedOn w:val="a0"/>
    <w:link w:val="2"/>
    <w:uiPriority w:val="9"/>
    <w:rsid w:val="00D95D11"/>
    <w:rPr>
      <w:rFonts w:asciiTheme="majorHAnsi" w:hAnsiTheme="majorHAnsi" w:eastAsiaTheme="majorEastAsia" w:cstheme="majorBidi"/>
      <w:color w:val="365F91" w:themeColor="accent1" w:themeShade="BF"/>
      <w:sz w:val="26"/>
      <w:szCs w:val="26"/>
      <w:lang w:eastAsia="en-US"/>
    </w:rPr>
  </w:style>
  <w:style w:type="paragraph" w:styleId="ac">
    <w:name w:val="TOC Heading"/>
    <w:basedOn w:val="1"/>
    <w:next w:val="a"/>
    <w:uiPriority w:val="39"/>
    <w:unhideWhenUsed/>
    <w:qFormat/>
    <w:rsid w:val="000F6483"/>
    <w:pPr>
      <w:spacing w:line="259" w:lineRule="auto"/>
      <w:outlineLvl w:val="9"/>
    </w:pPr>
    <w:rPr>
      <w:lang w:val="el-GR" w:eastAsia="el-GR"/>
    </w:rPr>
  </w:style>
  <w:style w:type="paragraph" w:styleId="10">
    <w:name w:val="toc 1"/>
    <w:basedOn w:val="a"/>
    <w:next w:val="a"/>
    <w:autoRedefine/>
    <w:uiPriority w:val="39"/>
    <w:unhideWhenUsed/>
    <w:rsid w:val="000F6483"/>
    <w:pPr>
      <w:spacing w:after="100"/>
    </w:pPr>
  </w:style>
  <w:style w:type="paragraph" w:styleId="20">
    <w:name w:val="toc 2"/>
    <w:basedOn w:val="a"/>
    <w:next w:val="a"/>
    <w:autoRedefine/>
    <w:uiPriority w:val="39"/>
    <w:unhideWhenUsed/>
    <w:rsid w:val="000F6483"/>
    <w:pPr>
      <w:spacing w:after="100"/>
      <w:ind w:left="240"/>
    </w:pPr>
  </w:style>
  <w:style w:type="character" w:styleId="-">
    <w:name w:val="Hyperlink"/>
    <w:basedOn w:val="a0"/>
    <w:uiPriority w:val="99"/>
    <w:unhideWhenUsed/>
    <w:rsid w:val="000F6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33501">
      <w:bodyDiv w:val="1"/>
      <w:marLeft w:val="0"/>
      <w:marRight w:val="0"/>
      <w:marTop w:val="0"/>
      <w:marBottom w:val="0"/>
      <w:divBdr>
        <w:top w:val="none" w:sz="0" w:space="0" w:color="auto"/>
        <w:left w:val="none" w:sz="0" w:space="0" w:color="auto"/>
        <w:bottom w:val="none" w:sz="0" w:space="0" w:color="auto"/>
        <w:right w:val="none" w:sz="0" w:space="0" w:color="auto"/>
      </w:divBdr>
    </w:div>
    <w:div w:id="1305814435">
      <w:bodyDiv w:val="1"/>
      <w:marLeft w:val="0"/>
      <w:marRight w:val="0"/>
      <w:marTop w:val="0"/>
      <w:marBottom w:val="0"/>
      <w:divBdr>
        <w:top w:val="none" w:sz="0" w:space="0" w:color="auto"/>
        <w:left w:val="none" w:sz="0" w:space="0" w:color="auto"/>
        <w:bottom w:val="none" w:sz="0" w:space="0" w:color="auto"/>
        <w:right w:val="none" w:sz="0" w:space="0" w:color="auto"/>
      </w:divBdr>
    </w:div>
    <w:div w:id="1531870023">
      <w:bodyDiv w:val="1"/>
      <w:marLeft w:val="0"/>
      <w:marRight w:val="0"/>
      <w:marTop w:val="0"/>
      <w:marBottom w:val="0"/>
      <w:divBdr>
        <w:top w:val="none" w:sz="0" w:space="0" w:color="auto"/>
        <w:left w:val="none" w:sz="0" w:space="0" w:color="auto"/>
        <w:bottom w:val="none" w:sz="0" w:space="0" w:color="auto"/>
        <w:right w:val="none" w:sz="0" w:space="0" w:color="auto"/>
      </w:divBdr>
    </w:div>
    <w:div w:id="1580208639">
      <w:bodyDiv w:val="1"/>
      <w:marLeft w:val="0"/>
      <w:marRight w:val="0"/>
      <w:marTop w:val="0"/>
      <w:marBottom w:val="0"/>
      <w:divBdr>
        <w:top w:val="none" w:sz="0" w:space="0" w:color="auto"/>
        <w:left w:val="none" w:sz="0" w:space="0" w:color="auto"/>
        <w:bottom w:val="none" w:sz="0" w:space="0" w:color="auto"/>
        <w:right w:val="none" w:sz="0" w:space="0" w:color="auto"/>
      </w:divBdr>
    </w:div>
    <w:div w:id="167996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d33fa90d7437471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ecd3699-2af8-4453-8cc9-0062d38f3480}"/>
      </w:docPartPr>
      <w:docPartBody>
        <w:p w14:paraId="69DB10D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E8193-588A-4F23-885B-1EC2C18693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Ρωσσέτος Μετζητάκος</dc:creator>
  <lastModifiedBy>ΒΑΣΙΛΙΚΗ ΧΑΤΖΗΝΙΚΟΛΑΟΥ</lastModifiedBy>
  <revision>25</revision>
  <lastPrinted>2023-09-21T09:26:00.0000000Z</lastPrinted>
  <dcterms:created xsi:type="dcterms:W3CDTF">2023-11-09T11:52:00.0000000Z</dcterms:created>
  <dcterms:modified xsi:type="dcterms:W3CDTF">2024-04-29T19:06:59.4882738Z</dcterms:modified>
</coreProperties>
</file>